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C657FF" w:rsidRDefault="002652B5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hidden="0" allowOverlap="1">
                <wp:simplePos x="0" y="0"/>
                <wp:positionH relativeFrom="margin">
                  <wp:posOffset>-25399</wp:posOffset>
                </wp:positionH>
                <wp:positionV relativeFrom="paragraph">
                  <wp:posOffset>-279399</wp:posOffset>
                </wp:positionV>
                <wp:extent cx="7086600" cy="571500"/>
                <wp:effectExtent l="0" t="0" r="0" b="0"/>
                <wp:wrapSquare wrapText="bothSides" distT="0" distB="0" distL="114300" distR="114300"/>
                <wp:docPr id="1" name="image0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0" cy="5715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-25399</wp:posOffset>
                </wp:positionH>
                <wp:positionV relativeFrom="paragraph">
                  <wp:posOffset>-279399</wp:posOffset>
                </wp:positionV>
                <wp:extent cx="7086600" cy="571500"/>
                <wp:effectExtent b="0" l="0" r="0" t="0"/>
                <wp:wrapSquare wrapText="bothSides" distB="0" distT="0" distL="114300" distR="114300"/>
                <wp:docPr id="1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86600" cy="571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0" hidden="0" allowOverlap="1">
                <wp:simplePos x="0" y="0"/>
                <wp:positionH relativeFrom="margin">
                  <wp:posOffset>-406399</wp:posOffset>
                </wp:positionH>
                <wp:positionV relativeFrom="paragraph">
                  <wp:posOffset>279400</wp:posOffset>
                </wp:positionV>
                <wp:extent cx="6858000" cy="2171700"/>
                <wp:effectExtent l="0" t="0" r="0" b="0"/>
                <wp:wrapSquare wrapText="bothSides" distT="0" distB="0" distL="114300" distR="114300"/>
                <wp:docPr id="2" name="image0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2171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-406399</wp:posOffset>
                </wp:positionH>
                <wp:positionV relativeFrom="paragraph">
                  <wp:posOffset>279400</wp:posOffset>
                </wp:positionV>
                <wp:extent cx="6858000" cy="2171700"/>
                <wp:effectExtent b="0" l="0" r="0" t="0"/>
                <wp:wrapSquare wrapText="bothSides" distB="0" distT="0" distL="114300" distR="114300"/>
                <wp:docPr id="2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58000" cy="2171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0" hidden="0" allowOverlap="1">
                <wp:simplePos x="0" y="0"/>
                <wp:positionH relativeFrom="margin">
                  <wp:posOffset>-1079499</wp:posOffset>
                </wp:positionH>
                <wp:positionV relativeFrom="paragraph">
                  <wp:posOffset>-9905999</wp:posOffset>
                </wp:positionV>
                <wp:extent cx="9042400" cy="3429000"/>
                <wp:effectExtent l="0" t="0" r="0" b="0"/>
                <wp:wrapSquare wrapText="bothSides" distT="0" distB="0" distL="114300" distR="114300"/>
                <wp:docPr id="4" name="image1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2400" cy="3429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0" locked="0" relativeHeight="0" simplePos="0">
                <wp:simplePos x="0" y="0"/>
                <wp:positionH relativeFrom="margin">
                  <wp:posOffset>-1079499</wp:posOffset>
                </wp:positionH>
                <wp:positionV relativeFrom="paragraph">
                  <wp:posOffset>-9905999</wp:posOffset>
                </wp:positionV>
                <wp:extent cx="9042400" cy="3429000"/>
                <wp:effectExtent b="0" l="0" r="0" t="0"/>
                <wp:wrapSquare wrapText="bothSides" distB="0" distT="0" distL="114300" distR="114300"/>
                <wp:docPr id="4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42400" cy="3429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0" hidden="0" allowOverlap="1">
            <wp:simplePos x="0" y="0"/>
            <wp:positionH relativeFrom="margin">
              <wp:posOffset>-450214</wp:posOffset>
            </wp:positionH>
            <wp:positionV relativeFrom="paragraph">
              <wp:posOffset>-625474</wp:posOffset>
            </wp:positionV>
            <wp:extent cx="8267700" cy="11023600"/>
            <wp:effectExtent l="0" t="0" r="0" b="0"/>
            <wp:wrapSquare wrapText="bothSides" distT="0" distB="0" distL="114300" distR="114300"/>
            <wp:docPr id="10" name="image4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4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67700" cy="11023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0" hidden="0" allowOverlap="1">
            <wp:simplePos x="0" y="0"/>
            <wp:positionH relativeFrom="margin">
              <wp:posOffset>-81279</wp:posOffset>
            </wp:positionH>
            <wp:positionV relativeFrom="paragraph">
              <wp:posOffset>9088120</wp:posOffset>
            </wp:positionV>
            <wp:extent cx="1587500" cy="977900"/>
            <wp:effectExtent l="0" t="0" r="0" b="0"/>
            <wp:wrapSquare wrapText="bothSides" distT="0" distB="0" distL="114300" distR="114300"/>
            <wp:docPr id="12" name="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pn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977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657FF" w:rsidRDefault="002652B5">
      <w:proofErr w:type="spellStart"/>
      <w:r>
        <w:rPr>
          <w:color w:val="00B0F0"/>
          <w:sz w:val="72"/>
          <w:szCs w:val="72"/>
        </w:rPr>
        <w:lastRenderedPageBreak/>
        <w:t>Title</w:t>
      </w:r>
      <w:proofErr w:type="spellEnd"/>
    </w:p>
    <w:p w:rsidR="00C657FF" w:rsidRDefault="002652B5">
      <w:proofErr w:type="spellStart"/>
      <w:r>
        <w:rPr>
          <w:color w:val="00B0F0"/>
          <w:sz w:val="28"/>
          <w:szCs w:val="28"/>
        </w:rPr>
        <w:t>Optional</w:t>
      </w:r>
      <w:proofErr w:type="spellEnd"/>
      <w:r>
        <w:rPr>
          <w:color w:val="00B0F0"/>
          <w:sz w:val="28"/>
          <w:szCs w:val="28"/>
        </w:rPr>
        <w:t xml:space="preserve"> </w:t>
      </w:r>
      <w:proofErr w:type="spellStart"/>
      <w:r>
        <w:rPr>
          <w:color w:val="00B0F0"/>
          <w:sz w:val="28"/>
          <w:szCs w:val="28"/>
        </w:rPr>
        <w:t>Subtitle</w:t>
      </w:r>
      <w:proofErr w:type="spellEnd"/>
      <w:r>
        <w:rPr>
          <w:color w:val="00B0F0"/>
          <w:sz w:val="28"/>
          <w:szCs w:val="28"/>
        </w:rPr>
        <w:t xml:space="preserve"> (Online course, Professional </w:t>
      </w:r>
      <w:proofErr w:type="spellStart"/>
      <w:r>
        <w:rPr>
          <w:color w:val="00B0F0"/>
          <w:sz w:val="28"/>
          <w:szCs w:val="28"/>
        </w:rPr>
        <w:t>Education</w:t>
      </w:r>
      <w:proofErr w:type="spellEnd"/>
      <w:r>
        <w:rPr>
          <w:color w:val="00B0F0"/>
          <w:sz w:val="28"/>
          <w:szCs w:val="28"/>
        </w:rPr>
        <w:t>)</w:t>
      </w:r>
    </w:p>
    <w:p w:rsidR="00C657FF" w:rsidRDefault="00C657FF"/>
    <w:p w:rsidR="00C657FF" w:rsidRDefault="002652B5">
      <w:proofErr w:type="spellStart"/>
      <w:r>
        <w:rPr>
          <w:sz w:val="20"/>
          <w:szCs w:val="20"/>
        </w:rPr>
        <w:t>This</w:t>
      </w:r>
      <w:proofErr w:type="spellEnd"/>
      <w:r>
        <w:rPr>
          <w:sz w:val="20"/>
          <w:szCs w:val="20"/>
        </w:rPr>
        <w:t xml:space="preserve"> online course was </w:t>
      </w:r>
      <w:proofErr w:type="spellStart"/>
      <w:r>
        <w:rPr>
          <w:sz w:val="20"/>
          <w:szCs w:val="20"/>
        </w:rPr>
        <w:t>created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by</w:t>
      </w:r>
      <w:proofErr w:type="spellEnd"/>
      <w:r>
        <w:rPr>
          <w:sz w:val="20"/>
          <w:szCs w:val="20"/>
        </w:rPr>
        <w:t>:</w:t>
      </w:r>
    </w:p>
    <w:tbl>
      <w:tblPr>
        <w:tblStyle w:val="a"/>
        <w:tblW w:w="9563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781"/>
        <w:gridCol w:w="4782"/>
      </w:tblGrid>
      <w:tr w:rsidR="00C657FF">
        <w:tc>
          <w:tcPr>
            <w:tcW w:w="4781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20"/>
                <w:szCs w:val="20"/>
              </w:rPr>
              <w:t>Professor A</w:t>
            </w:r>
          </w:p>
        </w:tc>
        <w:tc>
          <w:tcPr>
            <w:tcW w:w="4782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20"/>
                <w:szCs w:val="20"/>
              </w:rPr>
              <w:t>Professor B</w:t>
            </w:r>
          </w:p>
        </w:tc>
      </w:tr>
      <w:tr w:rsidR="00C657FF">
        <w:tc>
          <w:tcPr>
            <w:tcW w:w="4781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20"/>
                <w:szCs w:val="20"/>
              </w:rPr>
              <w:t>Professor C</w:t>
            </w:r>
          </w:p>
        </w:tc>
        <w:tc>
          <w:tcPr>
            <w:tcW w:w="4782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</w:tr>
      <w:tr w:rsidR="00C657FF">
        <w:tc>
          <w:tcPr>
            <w:tcW w:w="4781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782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</w:tr>
    </w:tbl>
    <w:p w:rsidR="00C657FF" w:rsidRDefault="00C657FF"/>
    <w:p w:rsidR="00C657FF" w:rsidRDefault="002652B5">
      <w:pPr>
        <w:spacing w:line="360" w:lineRule="auto"/>
      </w:pPr>
      <w:proofErr w:type="spellStart"/>
      <w:r>
        <w:rPr>
          <w:color w:val="00B0F0"/>
          <w:sz w:val="48"/>
          <w:szCs w:val="48"/>
        </w:rPr>
        <w:t>Table</w:t>
      </w:r>
      <w:proofErr w:type="spellEnd"/>
      <w:r>
        <w:rPr>
          <w:color w:val="00B0F0"/>
          <w:sz w:val="48"/>
          <w:szCs w:val="48"/>
        </w:rPr>
        <w:t xml:space="preserve"> of Contents</w:t>
      </w:r>
      <w:r>
        <w:rPr>
          <w:noProof/>
        </w:rPr>
        <w:drawing>
          <wp:anchor distT="0" distB="0" distL="114300" distR="114300" simplePos="0" relativeHeight="251663360" behindDoc="0" locked="0" layoutInCell="0" hidden="0" allowOverlap="1">
            <wp:simplePos x="0" y="0"/>
            <wp:positionH relativeFrom="margin">
              <wp:posOffset>0</wp:posOffset>
            </wp:positionH>
            <wp:positionV relativeFrom="paragraph">
              <wp:posOffset>8421370</wp:posOffset>
            </wp:positionV>
            <wp:extent cx="1587500" cy="977900"/>
            <wp:effectExtent l="0" t="0" r="0" b="0"/>
            <wp:wrapSquare wrapText="bothSides" distT="0" distB="0" distL="114300" distR="114300"/>
            <wp:docPr id="11" name="image45.png" descr="TU_P4#blac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 descr="TU_P4#black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977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657FF" w:rsidRDefault="002652B5">
      <w:pPr>
        <w:tabs>
          <w:tab w:val="right" w:pos="9337"/>
        </w:tabs>
        <w:spacing w:after="0"/>
      </w:pPr>
      <w:hyperlink w:anchor="h.gjdgxs">
        <w:r>
          <w:rPr>
            <w:color w:val="0000FF"/>
            <w:u w:val="single"/>
          </w:rPr>
          <w:t>#Coursecode in a nutshell</w:t>
        </w:r>
      </w:hyperlink>
      <w:hyperlink w:anchor="h.gjdgxs">
        <w:r>
          <w:tab/>
        </w:r>
      </w:hyperlink>
      <w:hyperlink w:anchor="h.gjdgxs"/>
    </w:p>
    <w:p w:rsidR="00C657FF" w:rsidRDefault="002652B5">
      <w:pPr>
        <w:tabs>
          <w:tab w:val="right" w:pos="9337"/>
        </w:tabs>
        <w:spacing w:after="0"/>
      </w:pPr>
      <w:hyperlink w:anchor="h.30j0zll">
        <w:r>
          <w:rPr>
            <w:color w:val="0000FF"/>
            <w:u w:val="single"/>
          </w:rPr>
          <w:t xml:space="preserve">1. </w:t>
        </w:r>
        <w:proofErr w:type="spellStart"/>
        <w:r>
          <w:rPr>
            <w:color w:val="0000FF"/>
            <w:u w:val="single"/>
          </w:rPr>
          <w:t>Introduction</w:t>
        </w:r>
        <w:proofErr w:type="spellEnd"/>
      </w:hyperlink>
      <w:hyperlink w:anchor="h.30j0zll">
        <w:r>
          <w:tab/>
        </w:r>
      </w:hyperlink>
      <w:hyperlink w:anchor="h.30j0zll"/>
    </w:p>
    <w:p w:rsidR="00C657FF" w:rsidRDefault="002652B5">
      <w:pPr>
        <w:tabs>
          <w:tab w:val="right" w:pos="9337"/>
        </w:tabs>
        <w:spacing w:after="0"/>
      </w:pPr>
      <w:hyperlink w:anchor="h.1fob9te">
        <w:r>
          <w:rPr>
            <w:color w:val="0000FF"/>
            <w:u w:val="single"/>
          </w:rPr>
          <w:t xml:space="preserve">1.1. Course </w:t>
        </w:r>
        <w:proofErr w:type="spellStart"/>
        <w:r>
          <w:rPr>
            <w:color w:val="0000FF"/>
            <w:u w:val="single"/>
          </w:rPr>
          <w:t>overview</w:t>
        </w:r>
        <w:proofErr w:type="spellEnd"/>
      </w:hyperlink>
      <w:hyperlink w:anchor="h.1fob9te">
        <w:r>
          <w:tab/>
        </w:r>
      </w:hyperlink>
      <w:hyperlink w:anchor="h.1fob9te"/>
    </w:p>
    <w:p w:rsidR="00C657FF" w:rsidRDefault="002652B5">
      <w:pPr>
        <w:tabs>
          <w:tab w:val="right" w:pos="9337"/>
        </w:tabs>
        <w:spacing w:after="0"/>
      </w:pPr>
      <w:hyperlink w:anchor="h.3znysh7">
        <w:r>
          <w:rPr>
            <w:color w:val="0000FF"/>
            <w:u w:val="single"/>
          </w:rPr>
          <w:t xml:space="preserve">1.2. Learning </w:t>
        </w:r>
        <w:proofErr w:type="spellStart"/>
        <w:r>
          <w:rPr>
            <w:color w:val="0000FF"/>
            <w:u w:val="single"/>
          </w:rPr>
          <w:t>objectives</w:t>
        </w:r>
        <w:proofErr w:type="spellEnd"/>
        <w:r>
          <w:rPr>
            <w:color w:val="0000FF"/>
            <w:u w:val="single"/>
          </w:rPr>
          <w:t>/</w:t>
        </w:r>
        <w:proofErr w:type="spellStart"/>
        <w:r>
          <w:rPr>
            <w:color w:val="0000FF"/>
            <w:u w:val="single"/>
          </w:rPr>
          <w:t>outcomes</w:t>
        </w:r>
        <w:proofErr w:type="spellEnd"/>
      </w:hyperlink>
      <w:hyperlink w:anchor="h.3znysh7">
        <w:r>
          <w:tab/>
        </w:r>
      </w:hyperlink>
      <w:hyperlink w:anchor="h.3znysh7"/>
    </w:p>
    <w:p w:rsidR="00C657FF" w:rsidRDefault="002652B5">
      <w:pPr>
        <w:tabs>
          <w:tab w:val="right" w:pos="9337"/>
        </w:tabs>
        <w:spacing w:after="0"/>
      </w:pPr>
      <w:hyperlink w:anchor="h.2et92p0">
        <w:r>
          <w:rPr>
            <w:color w:val="0000FF"/>
            <w:u w:val="single"/>
          </w:rPr>
          <w:t xml:space="preserve">1.3. </w:t>
        </w:r>
        <w:proofErr w:type="spellStart"/>
        <w:r>
          <w:rPr>
            <w:color w:val="0000FF"/>
            <w:u w:val="single"/>
          </w:rPr>
          <w:t>What</w:t>
        </w:r>
        <w:proofErr w:type="spellEnd"/>
        <w:r>
          <w:rPr>
            <w:color w:val="0000FF"/>
            <w:u w:val="single"/>
          </w:rPr>
          <w:t xml:space="preserve"> we </w:t>
        </w:r>
        <w:proofErr w:type="spellStart"/>
        <w:r>
          <w:rPr>
            <w:color w:val="0000FF"/>
            <w:u w:val="single"/>
          </w:rPr>
          <w:t>expect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from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you</w:t>
        </w:r>
        <w:proofErr w:type="spellEnd"/>
      </w:hyperlink>
      <w:hyperlink w:anchor="h.2et92p0">
        <w:r>
          <w:tab/>
        </w:r>
      </w:hyperlink>
      <w:hyperlink w:anchor="h.2et92p0"/>
    </w:p>
    <w:p w:rsidR="00C657FF" w:rsidRDefault="002652B5">
      <w:pPr>
        <w:tabs>
          <w:tab w:val="right" w:pos="9337"/>
        </w:tabs>
        <w:spacing w:after="0"/>
      </w:pPr>
      <w:hyperlink w:anchor="h.tyjcwt">
        <w:r>
          <w:rPr>
            <w:color w:val="0000FF"/>
            <w:u w:val="single"/>
          </w:rPr>
          <w:t xml:space="preserve">1.4. </w:t>
        </w:r>
        <w:proofErr w:type="spellStart"/>
        <w:r>
          <w:rPr>
            <w:color w:val="0000FF"/>
            <w:u w:val="single"/>
          </w:rPr>
          <w:t>What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you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can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expect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from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us</w:t>
        </w:r>
        <w:proofErr w:type="spellEnd"/>
        <w:r>
          <w:rPr>
            <w:color w:val="0000FF"/>
            <w:u w:val="single"/>
          </w:rPr>
          <w:t>/</w:t>
        </w:r>
        <w:proofErr w:type="spellStart"/>
        <w:r>
          <w:rPr>
            <w:color w:val="0000FF"/>
            <w:u w:val="single"/>
          </w:rPr>
          <w:t>the</w:t>
        </w:r>
        <w:proofErr w:type="spellEnd"/>
        <w:r>
          <w:rPr>
            <w:color w:val="0000FF"/>
            <w:u w:val="single"/>
          </w:rPr>
          <w:t xml:space="preserve"> course team</w:t>
        </w:r>
      </w:hyperlink>
      <w:hyperlink w:anchor="h.tyjcwt">
        <w:r>
          <w:tab/>
        </w:r>
      </w:hyperlink>
      <w:hyperlink w:anchor="h.tyjcwt"/>
    </w:p>
    <w:p w:rsidR="00C657FF" w:rsidRDefault="002652B5">
      <w:pPr>
        <w:tabs>
          <w:tab w:val="right" w:pos="9337"/>
        </w:tabs>
        <w:spacing w:after="0"/>
      </w:pPr>
      <w:hyperlink w:anchor="h.3dy6vkm">
        <w:r>
          <w:rPr>
            <w:color w:val="0000FF"/>
            <w:u w:val="single"/>
          </w:rPr>
          <w:t xml:space="preserve">2. Course </w:t>
        </w:r>
        <w:proofErr w:type="spellStart"/>
        <w:r>
          <w:rPr>
            <w:color w:val="0000FF"/>
            <w:u w:val="single"/>
          </w:rPr>
          <w:t>structure</w:t>
        </w:r>
        <w:proofErr w:type="spellEnd"/>
      </w:hyperlink>
      <w:hyperlink w:anchor="h.3dy6vkm">
        <w:r>
          <w:tab/>
        </w:r>
      </w:hyperlink>
      <w:hyperlink w:anchor="h.3dy6vkm"/>
    </w:p>
    <w:p w:rsidR="00C657FF" w:rsidRDefault="002652B5">
      <w:pPr>
        <w:tabs>
          <w:tab w:val="right" w:pos="9337"/>
        </w:tabs>
        <w:spacing w:after="0"/>
      </w:pPr>
      <w:hyperlink w:anchor="h.1t3h5sf">
        <w:proofErr w:type="spellStart"/>
        <w:r>
          <w:rPr>
            <w:color w:val="0000FF"/>
            <w:u w:val="single"/>
          </w:rPr>
          <w:t>Getting</w:t>
        </w:r>
        <w:proofErr w:type="spellEnd"/>
        <w:r>
          <w:rPr>
            <w:color w:val="0000FF"/>
            <w:u w:val="single"/>
          </w:rPr>
          <w:t xml:space="preserve"> </w:t>
        </w:r>
        <w:proofErr w:type="spellStart"/>
        <w:r>
          <w:rPr>
            <w:color w:val="0000FF"/>
            <w:u w:val="single"/>
          </w:rPr>
          <w:t>started</w:t>
        </w:r>
        <w:proofErr w:type="spellEnd"/>
      </w:hyperlink>
      <w:hyperlink w:anchor="h.1t3h5sf">
        <w:r>
          <w:tab/>
        </w:r>
      </w:hyperlink>
      <w:hyperlink w:anchor="h.1t3h5sf"/>
    </w:p>
    <w:p w:rsidR="00C657FF" w:rsidRDefault="002652B5">
      <w:pPr>
        <w:tabs>
          <w:tab w:val="right" w:pos="9337"/>
        </w:tabs>
        <w:spacing w:after="0"/>
      </w:pPr>
      <w:hyperlink w:anchor="h.4d34og8">
        <w:r>
          <w:rPr>
            <w:color w:val="0000FF"/>
            <w:u w:val="single"/>
          </w:rPr>
          <w:t xml:space="preserve">Unit 1. </w:t>
        </w:r>
        <w:proofErr w:type="spellStart"/>
        <w:r>
          <w:rPr>
            <w:color w:val="0000FF"/>
            <w:u w:val="single"/>
          </w:rPr>
          <w:t>Title</w:t>
        </w:r>
        <w:proofErr w:type="spellEnd"/>
      </w:hyperlink>
      <w:hyperlink w:anchor="h.4d34og8">
        <w:r>
          <w:tab/>
        </w:r>
      </w:hyperlink>
      <w:hyperlink w:anchor="h.4d34og8"/>
    </w:p>
    <w:p w:rsidR="00C657FF" w:rsidRDefault="002652B5">
      <w:pPr>
        <w:tabs>
          <w:tab w:val="right" w:pos="9337"/>
        </w:tabs>
        <w:spacing w:after="0"/>
      </w:pPr>
      <w:hyperlink w:anchor="h.2s8eyo1">
        <w:r>
          <w:rPr>
            <w:color w:val="0000FF"/>
            <w:u w:val="single"/>
          </w:rPr>
          <w:t xml:space="preserve">Unit 2. </w:t>
        </w:r>
        <w:proofErr w:type="spellStart"/>
        <w:r>
          <w:rPr>
            <w:color w:val="0000FF"/>
            <w:u w:val="single"/>
          </w:rPr>
          <w:t>Title</w:t>
        </w:r>
        <w:proofErr w:type="spellEnd"/>
      </w:hyperlink>
      <w:hyperlink w:anchor="h.2s8eyo1">
        <w:r>
          <w:tab/>
        </w:r>
      </w:hyperlink>
      <w:hyperlink w:anchor="h.2s8eyo1"/>
    </w:p>
    <w:p w:rsidR="00C657FF" w:rsidRDefault="002652B5">
      <w:pPr>
        <w:tabs>
          <w:tab w:val="right" w:pos="9337"/>
        </w:tabs>
        <w:spacing w:after="0"/>
      </w:pPr>
      <w:hyperlink w:anchor="h.17dp8vu">
        <w:r>
          <w:rPr>
            <w:color w:val="0000FF"/>
            <w:u w:val="single"/>
          </w:rPr>
          <w:t xml:space="preserve">Unit 3. </w:t>
        </w:r>
        <w:proofErr w:type="spellStart"/>
        <w:r>
          <w:rPr>
            <w:color w:val="0000FF"/>
            <w:u w:val="single"/>
          </w:rPr>
          <w:t>Title</w:t>
        </w:r>
        <w:proofErr w:type="spellEnd"/>
      </w:hyperlink>
      <w:hyperlink w:anchor="h.17dp8vu">
        <w:r>
          <w:tab/>
        </w:r>
      </w:hyperlink>
      <w:hyperlink w:anchor="h.17dp8vu"/>
    </w:p>
    <w:p w:rsidR="00C657FF" w:rsidRDefault="002652B5">
      <w:pPr>
        <w:tabs>
          <w:tab w:val="right" w:pos="9337"/>
        </w:tabs>
        <w:spacing w:after="0"/>
      </w:pPr>
      <w:hyperlink w:anchor="h.3rdcrjn">
        <w:r>
          <w:rPr>
            <w:color w:val="0000FF"/>
            <w:u w:val="single"/>
          </w:rPr>
          <w:t xml:space="preserve">Unit 4. </w:t>
        </w:r>
        <w:proofErr w:type="spellStart"/>
        <w:r>
          <w:rPr>
            <w:color w:val="0000FF"/>
            <w:u w:val="single"/>
          </w:rPr>
          <w:t>Title</w:t>
        </w:r>
        <w:proofErr w:type="spellEnd"/>
      </w:hyperlink>
      <w:hyperlink w:anchor="h.3rdcrjn">
        <w:r>
          <w:tab/>
        </w:r>
      </w:hyperlink>
      <w:hyperlink w:anchor="h.3rdcrjn"/>
    </w:p>
    <w:p w:rsidR="00C657FF" w:rsidRDefault="002652B5">
      <w:pPr>
        <w:tabs>
          <w:tab w:val="right" w:pos="9337"/>
        </w:tabs>
        <w:spacing w:after="0"/>
      </w:pPr>
      <w:hyperlink w:anchor="h.26in1rg">
        <w:r>
          <w:rPr>
            <w:color w:val="0000FF"/>
            <w:u w:val="single"/>
          </w:rPr>
          <w:t xml:space="preserve">Unit 5. </w:t>
        </w:r>
        <w:proofErr w:type="spellStart"/>
        <w:r>
          <w:rPr>
            <w:color w:val="0000FF"/>
            <w:u w:val="single"/>
          </w:rPr>
          <w:t>Title</w:t>
        </w:r>
        <w:proofErr w:type="spellEnd"/>
      </w:hyperlink>
      <w:hyperlink w:anchor="h.26in1rg">
        <w:r>
          <w:tab/>
        </w:r>
      </w:hyperlink>
      <w:hyperlink w:anchor="h.26in1rg"/>
    </w:p>
    <w:p w:rsidR="00C657FF" w:rsidRDefault="002652B5">
      <w:pPr>
        <w:tabs>
          <w:tab w:val="right" w:pos="9337"/>
        </w:tabs>
        <w:spacing w:after="0"/>
      </w:pPr>
      <w:hyperlink w:anchor="h.lnxbz9">
        <w:r>
          <w:rPr>
            <w:color w:val="0000FF"/>
            <w:u w:val="single"/>
          </w:rPr>
          <w:t xml:space="preserve">Unit </w:t>
        </w:r>
        <w:r>
          <w:rPr>
            <w:color w:val="0000FF"/>
            <w:u w:val="single"/>
          </w:rPr>
          <w:t xml:space="preserve">6. </w:t>
        </w:r>
        <w:proofErr w:type="spellStart"/>
        <w:r>
          <w:rPr>
            <w:color w:val="0000FF"/>
            <w:u w:val="single"/>
          </w:rPr>
          <w:t>Title</w:t>
        </w:r>
        <w:proofErr w:type="spellEnd"/>
      </w:hyperlink>
      <w:hyperlink w:anchor="h.lnxbz9">
        <w:r>
          <w:tab/>
        </w:r>
      </w:hyperlink>
      <w:hyperlink w:anchor="h.lnxbz9"/>
    </w:p>
    <w:p w:rsidR="00C657FF" w:rsidRDefault="002652B5">
      <w:pPr>
        <w:tabs>
          <w:tab w:val="right" w:pos="9337"/>
        </w:tabs>
        <w:spacing w:after="0"/>
      </w:pPr>
      <w:hyperlink w:anchor="h.35nkun2">
        <w:r>
          <w:rPr>
            <w:color w:val="0000FF"/>
            <w:u w:val="single"/>
          </w:rPr>
          <w:t>3. Assessment</w:t>
        </w:r>
      </w:hyperlink>
      <w:hyperlink w:anchor="h.35nkun2">
        <w:r>
          <w:tab/>
        </w:r>
      </w:hyperlink>
      <w:hyperlink w:anchor="h.35nkun2"/>
    </w:p>
    <w:p w:rsidR="00C657FF" w:rsidRDefault="002652B5">
      <w:pPr>
        <w:tabs>
          <w:tab w:val="right" w:pos="9337"/>
        </w:tabs>
        <w:spacing w:after="0"/>
      </w:pPr>
      <w:hyperlink w:anchor="h.1ksv4uv">
        <w:r>
          <w:rPr>
            <w:color w:val="0000FF"/>
            <w:u w:val="single"/>
          </w:rPr>
          <w:t>4. Resources &amp; Tools</w:t>
        </w:r>
      </w:hyperlink>
      <w:hyperlink w:anchor="h.1ksv4uv">
        <w:r>
          <w:tab/>
        </w:r>
      </w:hyperlink>
      <w:hyperlink w:anchor="h.1ksv4uv"/>
    </w:p>
    <w:p w:rsidR="00C657FF" w:rsidRDefault="002652B5">
      <w:pPr>
        <w:tabs>
          <w:tab w:val="right" w:pos="9337"/>
        </w:tabs>
        <w:spacing w:after="0"/>
      </w:pPr>
      <w:hyperlink w:anchor="h.44sinio">
        <w:r>
          <w:rPr>
            <w:color w:val="0000FF"/>
            <w:u w:val="single"/>
          </w:rPr>
          <w:t>5. Professor/Contact information</w:t>
        </w:r>
      </w:hyperlink>
      <w:hyperlink w:anchor="h.44sinio">
        <w:r>
          <w:tab/>
        </w:r>
      </w:hyperlink>
      <w:hyperlink w:anchor="h.44sinio"/>
    </w:p>
    <w:p w:rsidR="00C657FF" w:rsidRDefault="002652B5">
      <w:r>
        <w:br w:type="page"/>
      </w:r>
    </w:p>
    <w:p w:rsidR="00C657FF" w:rsidRDefault="002652B5">
      <w:pPr>
        <w:pStyle w:val="Title"/>
        <w:ind w:left="567"/>
        <w:jc w:val="left"/>
      </w:pPr>
      <w:bookmarkStart w:id="1" w:name="h.gjdgxs" w:colFirst="0" w:colLast="0"/>
      <w:bookmarkEnd w:id="1"/>
      <w:r>
        <w:lastRenderedPageBreak/>
        <w:t>#Coursecode in a nutshell</w:t>
      </w:r>
    </w:p>
    <w:tbl>
      <w:tblPr>
        <w:tblStyle w:val="a0"/>
        <w:tblW w:w="14853" w:type="dxa"/>
        <w:tblInd w:w="16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474"/>
        <w:gridCol w:w="2475"/>
        <w:gridCol w:w="2476"/>
        <w:gridCol w:w="2476"/>
        <w:gridCol w:w="2476"/>
        <w:gridCol w:w="2476"/>
      </w:tblGrid>
      <w:tr w:rsidR="00C657FF"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 xml:space="preserve">1. </w:t>
            </w:r>
            <w:proofErr w:type="spellStart"/>
            <w:r>
              <w:rPr>
                <w:b/>
                <w:sz w:val="16"/>
                <w:szCs w:val="16"/>
              </w:rPr>
              <w:t>Title</w:t>
            </w:r>
            <w:proofErr w:type="spellEnd"/>
          </w:p>
        </w:tc>
        <w:tc>
          <w:tcPr>
            <w:tcW w:w="2475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 xml:space="preserve">3. </w:t>
            </w:r>
            <w:proofErr w:type="spellStart"/>
            <w:r>
              <w:rPr>
                <w:b/>
                <w:sz w:val="16"/>
                <w:szCs w:val="16"/>
              </w:rPr>
              <w:t>Title</w:t>
            </w:r>
            <w:proofErr w:type="spellEnd"/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 xml:space="preserve">5. </w:t>
            </w:r>
            <w:proofErr w:type="spellStart"/>
            <w:r>
              <w:rPr>
                <w:b/>
                <w:sz w:val="16"/>
                <w:szCs w:val="16"/>
              </w:rPr>
              <w:t>Title</w:t>
            </w:r>
            <w:proofErr w:type="spellEnd"/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</w:tr>
      <w:tr w:rsidR="00C657FF"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>Dates:</w:t>
            </w:r>
          </w:p>
        </w:tc>
        <w:tc>
          <w:tcPr>
            <w:tcW w:w="2475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>Dates: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>Dates: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</w:tr>
      <w:tr w:rsidR="00C657FF"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proofErr w:type="spellStart"/>
            <w:r>
              <w:rPr>
                <w:sz w:val="16"/>
                <w:szCs w:val="16"/>
              </w:rPr>
              <w:t>Main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learning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objective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Learning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Deliverables (% </w:t>
            </w:r>
            <w:proofErr w:type="spellStart"/>
            <w:r>
              <w:rPr>
                <w:sz w:val="16"/>
                <w:szCs w:val="16"/>
              </w:rPr>
              <w:t>if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graded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475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proofErr w:type="spellStart"/>
            <w:r>
              <w:rPr>
                <w:sz w:val="16"/>
                <w:szCs w:val="16"/>
              </w:rPr>
              <w:t>Main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learning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objective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Learning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Deliverables (% </w:t>
            </w:r>
            <w:proofErr w:type="spellStart"/>
            <w:r>
              <w:rPr>
                <w:sz w:val="16"/>
                <w:szCs w:val="16"/>
              </w:rPr>
              <w:t>if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graded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proofErr w:type="spellStart"/>
            <w:r>
              <w:rPr>
                <w:sz w:val="16"/>
                <w:szCs w:val="16"/>
              </w:rPr>
              <w:t>Lorem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ipsum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dolor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sit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amet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consectetuer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adipiscing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elit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Aenean</w:t>
            </w:r>
            <w:proofErr w:type="spellEnd"/>
            <w:r>
              <w:rPr>
                <w:sz w:val="16"/>
                <w:szCs w:val="16"/>
              </w:rPr>
              <w:t xml:space="preserve"> commodo </w:t>
            </w:r>
            <w:proofErr w:type="spellStart"/>
            <w:r>
              <w:rPr>
                <w:sz w:val="16"/>
                <w:szCs w:val="16"/>
              </w:rPr>
              <w:t>ligula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eget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dolor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Aenean</w:t>
            </w:r>
            <w:proofErr w:type="spellEnd"/>
            <w:r>
              <w:rPr>
                <w:sz w:val="16"/>
                <w:szCs w:val="16"/>
              </w:rPr>
              <w:t xml:space="preserve"> massa. Cum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sociis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natoque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penatibus</w:t>
            </w:r>
            <w:proofErr w:type="spellEnd"/>
            <w:r>
              <w:rPr>
                <w:sz w:val="16"/>
                <w:szCs w:val="16"/>
              </w:rPr>
              <w:t xml:space="preserve"> et </w:t>
            </w:r>
            <w:proofErr w:type="spellStart"/>
            <w:r>
              <w:rPr>
                <w:sz w:val="16"/>
                <w:szCs w:val="16"/>
              </w:rPr>
              <w:t>magnis</w:t>
            </w:r>
            <w:proofErr w:type="spellEnd"/>
            <w:r>
              <w:rPr>
                <w:sz w:val="16"/>
                <w:szCs w:val="16"/>
              </w:rPr>
              <w:t xml:space="preserve"> dis </w:t>
            </w:r>
            <w:proofErr w:type="spellStart"/>
            <w:r>
              <w:rPr>
                <w:sz w:val="16"/>
                <w:szCs w:val="16"/>
              </w:rPr>
              <w:t>parturient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montes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nascetur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ridiculus</w:t>
            </w:r>
            <w:proofErr w:type="spellEnd"/>
            <w:r>
              <w:rPr>
                <w:sz w:val="16"/>
                <w:szCs w:val="16"/>
              </w:rPr>
              <w:t xml:space="preserve"> mus.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</w:tr>
      <w:tr w:rsidR="00C657FF"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●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475" w:type="dxa"/>
            <w:vAlign w:val="bottom"/>
          </w:tcPr>
          <w:p w:rsidR="00C657FF" w:rsidRDefault="002652B5">
            <w:pPr>
              <w:spacing w:before="0"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" cy="252000"/>
                  <wp:effectExtent l="0" t="0" r="0" b="0"/>
                  <wp:docPr id="14" name="image4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8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●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476" w:type="dxa"/>
            <w:vAlign w:val="bottom"/>
          </w:tcPr>
          <w:p w:rsidR="00C657FF" w:rsidRDefault="002652B5">
            <w:pPr>
              <w:spacing w:before="0"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" cy="252000"/>
                  <wp:effectExtent l="0" t="0" r="0" b="0"/>
                  <wp:docPr id="13" name="image4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png"/>
                          <pic:cNvPicPr preferRelativeResize="0"/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●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2476" w:type="dxa"/>
            <w:vAlign w:val="bottom"/>
          </w:tcPr>
          <w:p w:rsidR="00C657FF" w:rsidRDefault="002652B5">
            <w:pPr>
              <w:spacing w:before="0"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" cy="252000"/>
                  <wp:effectExtent l="0" t="0" r="0" b="0"/>
                  <wp:docPr id="16" name="image5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0.png"/>
                          <pic:cNvPicPr preferRelativeResize="0"/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57FF"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422400" cy="292100"/>
                      <wp:effectExtent l="0" t="0" r="0" b="0"/>
                      <wp:docPr id="3" name="image09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09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22400" cy="292100"/>
                      <wp:effectExtent b="0" l="0" r="0" t="0"/>
                      <wp:docPr id="3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422400" cy="292100"/>
                      <wp:effectExtent l="0" t="0" r="0" b="0"/>
                      <wp:docPr id="6" name="image21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22400" cy="292100"/>
                      <wp:effectExtent b="0" l="0" r="0" t="0"/>
                      <wp:docPr id="6" name="image2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3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422400" cy="292100"/>
                      <wp:effectExtent l="0" t="0" r="0" b="0"/>
                      <wp:docPr id="5" name="image17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22400" cy="292100"/>
                      <wp:effectExtent b="0" l="0" r="0" t="0"/>
                      <wp:docPr id="5" name="image1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9.png"/>
                              <pic:cNvPicPr preferRelativeResize="0"/>
                            </pic:nvPicPr>
                            <pic:blipFill>
                              <a:blip r:embed="rId2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422400" cy="292100"/>
                      <wp:effectExtent l="0" t="0" r="0" b="0"/>
                      <wp:docPr id="8" name="image29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9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22400" cy="292100"/>
                      <wp:effectExtent b="0" l="0" r="0" t="0"/>
                      <wp:docPr id="8" name="image3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1.png"/>
                              <pic:cNvPicPr preferRelativeResize="0"/>
                            </pic:nvPicPr>
                            <pic:blipFill>
                              <a:blip r:embed="rId2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422400" cy="292100"/>
                      <wp:effectExtent l="0" t="0" r="0" b="0"/>
                      <wp:docPr id="7" name="image25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25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22400" cy="292100"/>
                      <wp:effectExtent b="0" l="0" r="0" t="0"/>
                      <wp:docPr id="7" name="image2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7.png"/>
                              <pic:cNvPicPr preferRelativeResize="0"/>
                            </pic:nvPicPr>
                            <pic:blipFill>
                              <a:blip r:embed="rId2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1422400" cy="292100"/>
                      <wp:effectExtent l="0" t="0" r="0" b="0"/>
                      <wp:docPr id="9" name="image33.png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age3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>
                                <a:avLst/>
                              </a:prstGeom>
                              <a:ln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0" distT="0" distL="0" distR="0">
                      <wp:extent cx="1422400" cy="292100"/>
                      <wp:effectExtent b="0" l="0" r="0" t="0"/>
                      <wp:docPr id="9" name="image3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5.png"/>
                              <pic:cNvPicPr preferRelativeResize="0"/>
                            </pic:nvPicPr>
                            <pic:blipFill>
                              <a:blip r:embed="rId2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22400" cy="2921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</w:tr>
      <w:tr w:rsidR="00C657FF">
        <w:tc>
          <w:tcPr>
            <w:tcW w:w="2475" w:type="dxa"/>
          </w:tcPr>
          <w:p w:rsidR="00C657FF" w:rsidRDefault="002652B5">
            <w:pPr>
              <w:spacing w:after="0"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" cy="252000"/>
                  <wp:effectExtent l="0" t="0" r="0" b="0"/>
                  <wp:docPr id="15" name="image4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●</w:t>
            </w:r>
          </w:p>
        </w:tc>
        <w:tc>
          <w:tcPr>
            <w:tcW w:w="2476" w:type="dxa"/>
          </w:tcPr>
          <w:p w:rsidR="00C657FF" w:rsidRDefault="002652B5">
            <w:pPr>
              <w:spacing w:after="0"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" cy="252000"/>
                  <wp:effectExtent l="0" t="0" r="0" b="0"/>
                  <wp:docPr id="18" name="image5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2.png"/>
                          <pic:cNvPicPr preferRelativeResize="0"/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●</w:t>
            </w:r>
          </w:p>
        </w:tc>
        <w:tc>
          <w:tcPr>
            <w:tcW w:w="2476" w:type="dxa"/>
          </w:tcPr>
          <w:p w:rsidR="00C657FF" w:rsidRDefault="002652B5">
            <w:pPr>
              <w:spacing w:after="0" w:line="240" w:lineRule="auto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000" cy="252000"/>
                  <wp:effectExtent l="0" t="0" r="0" b="0"/>
                  <wp:docPr id="17" name="image5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png"/>
                          <pic:cNvPicPr preferRelativeResize="0"/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" cy="252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.</w:t>
            </w:r>
          </w:p>
          <w:p w:rsidR="00C657FF" w:rsidRDefault="002652B5">
            <w:pPr>
              <w:spacing w:before="0" w:after="0" w:line="240" w:lineRule="auto"/>
              <w:contextualSpacing w:val="0"/>
              <w:jc w:val="center"/>
            </w:pPr>
            <w:r>
              <w:rPr>
                <w:b/>
                <w:sz w:val="16"/>
                <w:szCs w:val="16"/>
              </w:rPr>
              <w:t>●</w:t>
            </w:r>
          </w:p>
        </w:tc>
      </w:tr>
      <w:tr w:rsidR="00C657FF">
        <w:tc>
          <w:tcPr>
            <w:tcW w:w="2475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 xml:space="preserve">2. </w:t>
            </w:r>
            <w:proofErr w:type="spellStart"/>
            <w:r>
              <w:rPr>
                <w:b/>
                <w:sz w:val="16"/>
                <w:szCs w:val="16"/>
              </w:rPr>
              <w:t>Title</w:t>
            </w:r>
            <w:proofErr w:type="spellEnd"/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 xml:space="preserve">4. </w:t>
            </w:r>
            <w:proofErr w:type="spellStart"/>
            <w:r>
              <w:rPr>
                <w:b/>
                <w:sz w:val="16"/>
                <w:szCs w:val="16"/>
              </w:rPr>
              <w:t>Title</w:t>
            </w:r>
            <w:proofErr w:type="spellEnd"/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 xml:space="preserve">6. </w:t>
            </w:r>
            <w:proofErr w:type="spellStart"/>
            <w:r>
              <w:rPr>
                <w:b/>
                <w:sz w:val="16"/>
                <w:szCs w:val="16"/>
              </w:rPr>
              <w:t>Title</w:t>
            </w:r>
            <w:proofErr w:type="spellEnd"/>
          </w:p>
        </w:tc>
      </w:tr>
      <w:tr w:rsidR="00C657FF">
        <w:tc>
          <w:tcPr>
            <w:tcW w:w="2475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>Dates: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>Dates: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b/>
                <w:sz w:val="16"/>
                <w:szCs w:val="16"/>
              </w:rPr>
              <w:t>Dates:</w:t>
            </w:r>
          </w:p>
        </w:tc>
      </w:tr>
      <w:tr w:rsidR="00C657FF">
        <w:tc>
          <w:tcPr>
            <w:tcW w:w="2475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5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proofErr w:type="spellStart"/>
            <w:r>
              <w:rPr>
                <w:sz w:val="16"/>
                <w:szCs w:val="16"/>
              </w:rPr>
              <w:t>Main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learning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objective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Learning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Deliverables (% </w:t>
            </w:r>
            <w:proofErr w:type="spellStart"/>
            <w:r>
              <w:rPr>
                <w:sz w:val="16"/>
                <w:szCs w:val="16"/>
              </w:rPr>
              <w:t>if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graded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proofErr w:type="spellStart"/>
            <w:r>
              <w:rPr>
                <w:sz w:val="16"/>
                <w:szCs w:val="16"/>
              </w:rPr>
              <w:t>Main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learning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objective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Learning </w:t>
            </w:r>
            <w:proofErr w:type="spellStart"/>
            <w:r>
              <w:rPr>
                <w:sz w:val="16"/>
                <w:szCs w:val="16"/>
              </w:rPr>
              <w:t>activities</w:t>
            </w:r>
            <w:proofErr w:type="spellEnd"/>
          </w:p>
          <w:p w:rsidR="00C657FF" w:rsidRDefault="002652B5">
            <w:pPr>
              <w:spacing w:before="0" w:after="0" w:line="240" w:lineRule="auto"/>
              <w:contextualSpacing w:val="0"/>
            </w:pPr>
            <w:r>
              <w:rPr>
                <w:sz w:val="16"/>
                <w:szCs w:val="16"/>
              </w:rPr>
              <w:t xml:space="preserve">Deliverables (% </w:t>
            </w:r>
            <w:proofErr w:type="spellStart"/>
            <w:r>
              <w:rPr>
                <w:sz w:val="16"/>
                <w:szCs w:val="16"/>
              </w:rPr>
              <w:t>if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graded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2476" w:type="dxa"/>
          </w:tcPr>
          <w:p w:rsidR="00C657FF" w:rsidRDefault="00C657FF">
            <w:pPr>
              <w:spacing w:before="0" w:after="0" w:line="240" w:lineRule="auto"/>
              <w:contextualSpacing w:val="0"/>
            </w:pPr>
          </w:p>
        </w:tc>
        <w:tc>
          <w:tcPr>
            <w:tcW w:w="2476" w:type="dxa"/>
          </w:tcPr>
          <w:p w:rsidR="00C657FF" w:rsidRDefault="002652B5">
            <w:pPr>
              <w:spacing w:before="0" w:after="0" w:line="240" w:lineRule="auto"/>
              <w:contextualSpacing w:val="0"/>
            </w:pPr>
            <w:proofErr w:type="spellStart"/>
            <w:r>
              <w:rPr>
                <w:sz w:val="16"/>
                <w:szCs w:val="16"/>
              </w:rPr>
              <w:t>Lorem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ipsum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dolor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sit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amet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consectetuer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adipiscing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elit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Aenean</w:t>
            </w:r>
            <w:proofErr w:type="spellEnd"/>
            <w:r>
              <w:rPr>
                <w:sz w:val="16"/>
                <w:szCs w:val="16"/>
              </w:rPr>
              <w:t xml:space="preserve"> commodo </w:t>
            </w:r>
            <w:proofErr w:type="spellStart"/>
            <w:r>
              <w:rPr>
                <w:sz w:val="16"/>
                <w:szCs w:val="16"/>
              </w:rPr>
              <w:t>ligula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eget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dolor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Aenean</w:t>
            </w:r>
            <w:proofErr w:type="spellEnd"/>
            <w:r>
              <w:rPr>
                <w:sz w:val="16"/>
                <w:szCs w:val="16"/>
              </w:rPr>
              <w:t xml:space="preserve"> massa. Cum </w:t>
            </w:r>
            <w:proofErr w:type="spellStart"/>
            <w:r>
              <w:rPr>
                <w:sz w:val="16"/>
                <w:szCs w:val="16"/>
              </w:rPr>
              <w:t>sociis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natoque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penatibus</w:t>
            </w:r>
            <w:proofErr w:type="spellEnd"/>
            <w:r>
              <w:rPr>
                <w:sz w:val="16"/>
                <w:szCs w:val="16"/>
              </w:rPr>
              <w:t xml:space="preserve"> e</w:t>
            </w:r>
            <w:r>
              <w:rPr>
                <w:sz w:val="16"/>
                <w:szCs w:val="16"/>
              </w:rPr>
              <w:t xml:space="preserve">t </w:t>
            </w:r>
            <w:proofErr w:type="spellStart"/>
            <w:r>
              <w:rPr>
                <w:sz w:val="16"/>
                <w:szCs w:val="16"/>
              </w:rPr>
              <w:t>magnis</w:t>
            </w:r>
            <w:proofErr w:type="spellEnd"/>
            <w:r>
              <w:rPr>
                <w:sz w:val="16"/>
                <w:szCs w:val="16"/>
              </w:rPr>
              <w:t xml:space="preserve"> dis </w:t>
            </w:r>
            <w:proofErr w:type="spellStart"/>
            <w:r>
              <w:rPr>
                <w:sz w:val="16"/>
                <w:szCs w:val="16"/>
              </w:rPr>
              <w:t>parturient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montes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nascetur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ridiculus</w:t>
            </w:r>
            <w:proofErr w:type="spellEnd"/>
            <w:r>
              <w:rPr>
                <w:sz w:val="16"/>
                <w:szCs w:val="16"/>
              </w:rPr>
              <w:t xml:space="preserve"> mus.</w:t>
            </w:r>
          </w:p>
        </w:tc>
      </w:tr>
    </w:tbl>
    <w:p w:rsidR="00C657FF" w:rsidRDefault="00C657FF">
      <w:pPr>
        <w:ind w:left="284"/>
      </w:pPr>
    </w:p>
    <w:p w:rsidR="00C657FF" w:rsidRDefault="002652B5">
      <w:pPr>
        <w:pStyle w:val="Title"/>
      </w:pPr>
      <w:bookmarkStart w:id="2" w:name="h.30j0zll" w:colFirst="0" w:colLast="0"/>
      <w:bookmarkEnd w:id="2"/>
      <w:r>
        <w:t xml:space="preserve">1. </w:t>
      </w:r>
      <w:proofErr w:type="spellStart"/>
      <w:r>
        <w:t>Introduction</w:t>
      </w:r>
      <w:proofErr w:type="spellEnd"/>
    </w:p>
    <w:p w:rsidR="00C657FF" w:rsidRDefault="002652B5">
      <w:proofErr w:type="spellStart"/>
      <w:r>
        <w:t>This</w:t>
      </w:r>
      <w:proofErr w:type="spellEnd"/>
      <w:r>
        <w:t xml:space="preserve"> document is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TU Delft Word template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reports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theses, as well as a short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. It is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introduction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Word </w:t>
      </w:r>
      <w:proofErr w:type="spellStart"/>
      <w:r>
        <w:t>itself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we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assume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reader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familiar</w:t>
      </w:r>
      <w:proofErr w:type="spellEnd"/>
      <w:r>
        <w:t xml:space="preserve"> </w:t>
      </w:r>
      <w:proofErr w:type="spellStart"/>
      <w:r>
        <w:t>w</w:t>
      </w:r>
      <w:r>
        <w:t>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basics of </w:t>
      </w:r>
      <w:proofErr w:type="spellStart"/>
      <w:r>
        <w:t>creating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compiling</w:t>
      </w:r>
      <w:proofErr w:type="spellEnd"/>
      <w:r>
        <w:t xml:space="preserve"> </w:t>
      </w:r>
      <w:proofErr w:type="spellStart"/>
      <w:r>
        <w:t>documents</w:t>
      </w:r>
      <w:proofErr w:type="spellEnd"/>
      <w:r>
        <w:t>.</w:t>
      </w:r>
    </w:p>
    <w:p w:rsidR="00C657FF" w:rsidRDefault="002652B5">
      <w:proofErr w:type="spellStart"/>
      <w:r>
        <w:t>Explain</w:t>
      </w:r>
      <w:proofErr w:type="spellEnd"/>
      <w:r>
        <w:t xml:space="preserve"> </w:t>
      </w:r>
      <w:proofErr w:type="spellStart"/>
      <w:r>
        <w:t>concisely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statement(s)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course is </w:t>
      </w:r>
      <w:proofErr w:type="spellStart"/>
      <w:r>
        <w:t>about</w:t>
      </w:r>
      <w:proofErr w:type="spellEnd"/>
      <w:r>
        <w:t xml:space="preserve">; </w:t>
      </w:r>
      <w:proofErr w:type="spellStart"/>
      <w:r>
        <w:t>provide</w:t>
      </w:r>
      <w:proofErr w:type="spellEnd"/>
      <w:r>
        <w:t xml:space="preserve"> a </w:t>
      </w:r>
      <w:proofErr w:type="spellStart"/>
      <w:r>
        <w:t>holistic</w:t>
      </w:r>
      <w:proofErr w:type="spellEnd"/>
      <w:r>
        <w:t xml:space="preserve"> view of </w:t>
      </w:r>
      <w:proofErr w:type="spellStart"/>
      <w:r>
        <w:t>your</w:t>
      </w:r>
      <w:proofErr w:type="spellEnd"/>
      <w:r>
        <w:t xml:space="preserve"> course </w:t>
      </w:r>
      <w:proofErr w:type="spellStart"/>
      <w:r>
        <w:t>with</w:t>
      </w:r>
      <w:proofErr w:type="spellEnd"/>
      <w:r>
        <w:t xml:space="preserve"> coherent information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; </w:t>
      </w:r>
      <w:proofErr w:type="spellStart"/>
      <w:r>
        <w:t>give</w:t>
      </w:r>
      <w:proofErr w:type="spellEnd"/>
      <w:r>
        <w:t xml:space="preserve"> details of </w:t>
      </w:r>
      <w:proofErr w:type="spellStart"/>
      <w:r>
        <w:t>the</w:t>
      </w:r>
      <w:proofErr w:type="spellEnd"/>
      <w:r>
        <w:t xml:space="preserve"> background of </w:t>
      </w:r>
      <w:proofErr w:type="spellStart"/>
      <w:r>
        <w:t>the</w:t>
      </w:r>
      <w:proofErr w:type="spellEnd"/>
      <w:r>
        <w:t xml:space="preserve"> subject: </w:t>
      </w:r>
      <w:proofErr w:type="spellStart"/>
      <w:r>
        <w:t>the</w:t>
      </w:r>
      <w:proofErr w:type="spellEnd"/>
      <w:r>
        <w:t xml:space="preserve"> prio</w:t>
      </w:r>
      <w:r>
        <w:t xml:space="preserve">r </w:t>
      </w:r>
      <w:proofErr w:type="spellStart"/>
      <w:r>
        <w:t>knowledge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have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overall </w:t>
      </w:r>
      <w:proofErr w:type="spellStart"/>
      <w:r>
        <w:t>aims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3" w:name="h.1fob9te" w:colFirst="0" w:colLast="0"/>
      <w:bookmarkEnd w:id="3"/>
      <w:r>
        <w:t xml:space="preserve">1.1. Course </w:t>
      </w:r>
      <w:proofErr w:type="spellStart"/>
      <w:r>
        <w:t>overview</w:t>
      </w:r>
      <w:proofErr w:type="spellEnd"/>
    </w:p>
    <w:p w:rsidR="00C657FF" w:rsidRDefault="002652B5">
      <w:pPr>
        <w:spacing w:before="100" w:after="100"/>
      </w:pPr>
      <w:proofErr w:type="spellStart"/>
      <w:r>
        <w:t>Explain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course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delivered</w:t>
      </w:r>
      <w:proofErr w:type="spellEnd"/>
      <w:r>
        <w:t xml:space="preserve">,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modules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type of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(online </w:t>
      </w:r>
      <w:proofErr w:type="spellStart"/>
      <w:r>
        <w:t>lectures</w:t>
      </w:r>
      <w:proofErr w:type="spellEnd"/>
      <w:r>
        <w:t xml:space="preserve">, readings, </w:t>
      </w:r>
      <w:proofErr w:type="spellStart"/>
      <w:r>
        <w:t>collaborative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, </w:t>
      </w:r>
      <w:proofErr w:type="spellStart"/>
      <w:r>
        <w:t>quizze</w:t>
      </w:r>
      <w:r>
        <w:t>s</w:t>
      </w:r>
      <w:proofErr w:type="spellEnd"/>
      <w:r>
        <w:t xml:space="preserve">, </w:t>
      </w:r>
      <w:proofErr w:type="spellStart"/>
      <w:r>
        <w:t>synchronous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, forum, etc.).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weeks follow a </w:t>
      </w:r>
      <w:proofErr w:type="spellStart"/>
      <w:r>
        <w:t>logical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</w:t>
      </w:r>
      <w:proofErr w:type="spellStart"/>
      <w:r>
        <w:t>describe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here</w:t>
      </w:r>
      <w:proofErr w:type="spellEnd"/>
      <w:r>
        <w:t>.</w:t>
      </w:r>
    </w:p>
    <w:p w:rsidR="00C657FF" w:rsidRDefault="002652B5">
      <w:pPr>
        <w:spacing w:before="100" w:after="100"/>
      </w:pPr>
      <w:r>
        <w:lastRenderedPageBreak/>
        <w:t xml:space="preserve">The course is open 24 </w:t>
      </w:r>
      <w:proofErr w:type="spellStart"/>
      <w:r>
        <w:t>hours</w:t>
      </w:r>
      <w:proofErr w:type="spellEnd"/>
      <w:r>
        <w:t xml:space="preserve"> per </w:t>
      </w:r>
      <w:proofErr w:type="spellStart"/>
      <w:r>
        <w:t>day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access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discussion</w:t>
      </w:r>
      <w:proofErr w:type="spellEnd"/>
      <w:r>
        <w:t xml:space="preserve"> forums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course </w:t>
      </w:r>
      <w:proofErr w:type="spellStart"/>
      <w:r>
        <w:t>materials</w:t>
      </w:r>
      <w:proofErr w:type="spellEnd"/>
      <w:r>
        <w:t xml:space="preserve"> </w:t>
      </w:r>
      <w:proofErr w:type="spellStart"/>
      <w:r>
        <w:t>anytime</w:t>
      </w:r>
      <w:proofErr w:type="spellEnd"/>
      <w:r>
        <w:t>. (</w:t>
      </w:r>
      <w:proofErr w:type="spellStart"/>
      <w:r>
        <w:t>There</w:t>
      </w:r>
      <w:proofErr w:type="spellEnd"/>
      <w:r>
        <w:t xml:space="preserve"> are no </w:t>
      </w:r>
      <w:proofErr w:type="spellStart"/>
      <w:r>
        <w:t>fixed</w:t>
      </w:r>
      <w:proofErr w:type="spellEnd"/>
      <w:r>
        <w:t xml:space="preserve"> </w:t>
      </w:r>
      <w:proofErr w:type="spellStart"/>
      <w:r>
        <w:t>times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 </w:t>
      </w:r>
      <w:proofErr w:type="spellStart"/>
      <w:r>
        <w:t>communicati</w:t>
      </w:r>
      <w:r>
        <w:t>on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asynchronous</w:t>
      </w:r>
      <w:proofErr w:type="spellEnd"/>
      <w:r>
        <w:t xml:space="preserve">). The </w:t>
      </w:r>
      <w:proofErr w:type="spellStart"/>
      <w:r>
        <w:t>activities</w:t>
      </w:r>
      <w:proofErr w:type="spellEnd"/>
      <w:r>
        <w:t>/</w:t>
      </w:r>
      <w:proofErr w:type="spellStart"/>
      <w:r>
        <w:t>assignments</w:t>
      </w:r>
      <w:proofErr w:type="spellEnd"/>
      <w:r>
        <w:t xml:space="preserve"> do have </w:t>
      </w:r>
      <w:proofErr w:type="spellStart"/>
      <w:r>
        <w:t>weekly</w:t>
      </w:r>
      <w:proofErr w:type="spellEnd"/>
      <w:r>
        <w:t xml:space="preserve"> deadlines </w:t>
      </w:r>
      <w:proofErr w:type="spellStart"/>
      <w:r>
        <w:t>however</w:t>
      </w:r>
      <w:proofErr w:type="spellEnd"/>
      <w:r>
        <w:t xml:space="preserve"> (</w:t>
      </w:r>
      <w:proofErr w:type="spellStart"/>
      <w:r>
        <w:t>see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). </w:t>
      </w:r>
      <w:proofErr w:type="spellStart"/>
      <w:r>
        <w:t>This</w:t>
      </w:r>
      <w:proofErr w:type="spellEnd"/>
      <w:r>
        <w:t xml:space="preserve"> course is </w:t>
      </w:r>
      <w:proofErr w:type="spellStart"/>
      <w:r>
        <w:t>meant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others</w:t>
      </w:r>
      <w:proofErr w:type="spellEnd"/>
      <w:r>
        <w:t xml:space="preserve">. </w:t>
      </w:r>
      <w:proofErr w:type="spellStart"/>
      <w:r>
        <w:t>We'd</w:t>
      </w:r>
      <w:proofErr w:type="spellEnd"/>
      <w:r>
        <w:t xml:space="preserve"> like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experience</w:t>
      </w:r>
      <w:proofErr w:type="spellEnd"/>
      <w:r>
        <w:t xml:space="preserve"> </w:t>
      </w:r>
      <w:proofErr w:type="spellStart"/>
      <w:r>
        <w:t>collaboration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peer-feedback, </w:t>
      </w:r>
      <w:proofErr w:type="spellStart"/>
      <w:r>
        <w:t>so</w:t>
      </w:r>
      <w:proofErr w:type="spellEnd"/>
      <w:r>
        <w:t xml:space="preserve"> </w:t>
      </w:r>
      <w:proofErr w:type="spellStart"/>
      <w:r>
        <w:t>please</w:t>
      </w:r>
      <w:proofErr w:type="spellEnd"/>
      <w:r>
        <w:t xml:space="preserve"> make </w:t>
      </w:r>
      <w:proofErr w:type="spellStart"/>
      <w:r>
        <w:t>sure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keep on track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participants</w:t>
      </w:r>
      <w:proofErr w:type="spellEnd"/>
      <w:r>
        <w:t xml:space="preserve">. It's kind of hard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discuss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collaborate</w:t>
      </w:r>
      <w:proofErr w:type="spellEnd"/>
      <w:r>
        <w:t xml:space="preserve"> on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>...</w:t>
      </w:r>
    </w:p>
    <w:p w:rsidR="00C657FF" w:rsidRDefault="002652B5">
      <w:pPr>
        <w:pStyle w:val="Heading1"/>
      </w:pPr>
      <w:bookmarkStart w:id="4" w:name="h.3znysh7" w:colFirst="0" w:colLast="0"/>
      <w:bookmarkEnd w:id="4"/>
      <w:r>
        <w:t xml:space="preserve">1.2. Learning </w:t>
      </w:r>
      <w:proofErr w:type="spellStart"/>
      <w:r>
        <w:t>objectives</w:t>
      </w:r>
      <w:proofErr w:type="spellEnd"/>
      <w:r>
        <w:t>/</w:t>
      </w:r>
      <w:proofErr w:type="spellStart"/>
      <w:r>
        <w:t>outcomes</w:t>
      </w:r>
      <w:proofErr w:type="spellEnd"/>
    </w:p>
    <w:p w:rsidR="00C657FF" w:rsidRDefault="002652B5">
      <w:r>
        <w:t xml:space="preserve">List 4-5 </w:t>
      </w:r>
      <w:proofErr w:type="spellStart"/>
      <w:r>
        <w:t>broad</w:t>
      </w:r>
      <w:proofErr w:type="spellEnd"/>
      <w:r>
        <w:t xml:space="preserve"> statements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hope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,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do, or have </w:t>
      </w:r>
      <w:proofErr w:type="spellStart"/>
      <w:r>
        <w:t>experienced</w:t>
      </w:r>
      <w:proofErr w:type="spellEnd"/>
      <w:r>
        <w:t xml:space="preserve"> as a </w:t>
      </w:r>
      <w:proofErr w:type="spellStart"/>
      <w:r>
        <w:t>result</w:t>
      </w:r>
      <w:proofErr w:type="spellEnd"/>
      <w:r>
        <w:t xml:space="preserve"> of </w:t>
      </w:r>
      <w:proofErr w:type="spellStart"/>
      <w:r>
        <w:t>taking</w:t>
      </w:r>
      <w:proofErr w:type="spellEnd"/>
      <w:r>
        <w:t xml:space="preserve"> </w:t>
      </w:r>
      <w:proofErr w:type="spellStart"/>
      <w:r>
        <w:t>th</w:t>
      </w:r>
      <w:r>
        <w:t>is</w:t>
      </w:r>
      <w:proofErr w:type="spellEnd"/>
      <w:r>
        <w:t xml:space="preserve"> course. </w:t>
      </w:r>
      <w:proofErr w:type="spellStart"/>
      <w:r>
        <w:t>Intended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outcomes</w:t>
      </w:r>
      <w:proofErr w:type="spellEnd"/>
      <w:r>
        <w:t xml:space="preserve"> </w:t>
      </w:r>
      <w:proofErr w:type="spellStart"/>
      <w:r>
        <w:t>indicate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learned</w:t>
      </w:r>
      <w:proofErr w:type="spellEnd"/>
      <w:r>
        <w:t xml:space="preserve">, i.e., go </w:t>
      </w:r>
      <w:proofErr w:type="spellStart"/>
      <w:r>
        <w:t>away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,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end of </w:t>
      </w:r>
      <w:proofErr w:type="spellStart"/>
      <w:r>
        <w:t>the</w:t>
      </w:r>
      <w:proofErr w:type="spellEnd"/>
      <w:r>
        <w:t xml:space="preserve"> semester or </w:t>
      </w:r>
      <w:proofErr w:type="spellStart"/>
      <w:r>
        <w:t>year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reasons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these </w:t>
      </w:r>
      <w:proofErr w:type="spellStart"/>
      <w:r>
        <w:t>outcomes</w:t>
      </w:r>
      <w:proofErr w:type="spellEnd"/>
      <w:r>
        <w:t xml:space="preserve"> are important.</w:t>
      </w:r>
    </w:p>
    <w:p w:rsidR="00C657FF" w:rsidRDefault="002652B5">
      <w:r>
        <w:t xml:space="preserve">The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outcomes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broken</w:t>
      </w:r>
      <w:proofErr w:type="spellEnd"/>
      <w:r>
        <w:t xml:space="preserve"> down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kno</w:t>
      </w:r>
      <w:r>
        <w:t>wledge-oriented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outcomes</w:t>
      </w:r>
      <w:proofErr w:type="spellEnd"/>
      <w:r>
        <w:t xml:space="preserve">, </w:t>
      </w:r>
      <w:proofErr w:type="spellStart"/>
      <w:r>
        <w:t>skill-oriented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outcomes</w:t>
      </w:r>
      <w:proofErr w:type="spellEnd"/>
      <w:r>
        <w:t xml:space="preserve">, </w:t>
      </w:r>
      <w:proofErr w:type="spellStart"/>
      <w:r>
        <w:t>values</w:t>
      </w:r>
      <w:proofErr w:type="spellEnd"/>
      <w:r>
        <w:t xml:space="preserve"> etc. Check out </w:t>
      </w:r>
      <w:hyperlink r:id="rId31">
        <w:r>
          <w:rPr>
            <w:color w:val="0000FF"/>
            <w:sz w:val="18"/>
            <w:szCs w:val="18"/>
            <w:u w:val="single"/>
          </w:rPr>
          <w:t>http://teachonline.asu.edu/objectives-builder/</w:t>
        </w:r>
      </w:hyperlink>
      <w:r>
        <w:rPr>
          <w:sz w:val="18"/>
          <w:szCs w:val="18"/>
        </w:rPr>
        <w:t xml:space="preserve"> </w:t>
      </w:r>
    </w:p>
    <w:p w:rsidR="00C657FF" w:rsidRDefault="002652B5"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end of </w:t>
      </w:r>
      <w:proofErr w:type="spellStart"/>
      <w:r>
        <w:t>this</w:t>
      </w:r>
      <w:proofErr w:type="spellEnd"/>
      <w:r>
        <w:t xml:space="preserve"> course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able</w:t>
      </w:r>
      <w:proofErr w:type="spellEnd"/>
      <w:r>
        <w:t xml:space="preserve"> </w:t>
      </w:r>
      <w:proofErr w:type="spellStart"/>
      <w:r>
        <w:t>to</w:t>
      </w:r>
      <w:proofErr w:type="spellEnd"/>
      <w:r>
        <w:t>:</w:t>
      </w:r>
    </w:p>
    <w:p w:rsidR="00C657FF" w:rsidRDefault="002652B5">
      <w:pPr>
        <w:numPr>
          <w:ilvl w:val="0"/>
          <w:numId w:val="1"/>
        </w:numPr>
        <w:spacing w:line="240" w:lineRule="auto"/>
        <w:ind w:left="714" w:hanging="357"/>
      </w:pPr>
      <w:proofErr w:type="spellStart"/>
      <w:r>
        <w:t>Appl</w:t>
      </w:r>
      <w:r>
        <w:t>y</w:t>
      </w:r>
      <w:proofErr w:type="spellEnd"/>
      <w:r>
        <w:t>…</w:t>
      </w:r>
    </w:p>
    <w:p w:rsidR="00C657FF" w:rsidRDefault="002652B5">
      <w:pPr>
        <w:numPr>
          <w:ilvl w:val="0"/>
          <w:numId w:val="1"/>
        </w:numPr>
        <w:spacing w:line="240" w:lineRule="auto"/>
        <w:ind w:left="714" w:hanging="357"/>
      </w:pPr>
      <w:proofErr w:type="spellStart"/>
      <w:r>
        <w:t>Formulate</w:t>
      </w:r>
      <w:proofErr w:type="spellEnd"/>
      <w:r>
        <w:t>…</w:t>
      </w:r>
    </w:p>
    <w:p w:rsidR="00C657FF" w:rsidRDefault="002652B5">
      <w:pPr>
        <w:pStyle w:val="Heading1"/>
      </w:pPr>
      <w:bookmarkStart w:id="5" w:name="h.2et92p0" w:colFirst="0" w:colLast="0"/>
      <w:bookmarkEnd w:id="5"/>
      <w:r>
        <w:t xml:space="preserve">1.3. </w:t>
      </w:r>
      <w:proofErr w:type="spellStart"/>
      <w:r>
        <w:t>What</w:t>
      </w:r>
      <w:proofErr w:type="spellEnd"/>
      <w:r>
        <w:t xml:space="preserve"> we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you</w:t>
      </w:r>
      <w:proofErr w:type="spellEnd"/>
    </w:p>
    <w:p w:rsidR="00C657FF" w:rsidRDefault="002652B5">
      <w:r>
        <w:t xml:space="preserve">As </w:t>
      </w:r>
      <w:proofErr w:type="spellStart"/>
      <w:r>
        <w:t>an</w:t>
      </w:r>
      <w:proofErr w:type="spellEnd"/>
      <w:r>
        <w:t xml:space="preserve"> online student we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active</w:t>
      </w:r>
      <w:proofErr w:type="spellEnd"/>
      <w:r>
        <w:t xml:space="preserve"> participant in </w:t>
      </w:r>
      <w:proofErr w:type="spellStart"/>
      <w:r>
        <w:t>this</w:t>
      </w:r>
      <w:proofErr w:type="spellEnd"/>
      <w:r>
        <w:t xml:space="preserve"> course, </w:t>
      </w:r>
      <w:proofErr w:type="spellStart"/>
      <w:r>
        <w:t>contribute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positive</w:t>
      </w:r>
      <w:proofErr w:type="spellEnd"/>
      <w:r>
        <w:t xml:space="preserve"> </w:t>
      </w:r>
      <w:proofErr w:type="spellStart"/>
      <w:r>
        <w:t>atmosphere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course </w:t>
      </w:r>
      <w:proofErr w:type="spellStart"/>
      <w:r>
        <w:t>by</w:t>
      </w:r>
      <w:proofErr w:type="spellEnd"/>
      <w:r>
        <w:t xml:space="preserve"> </w:t>
      </w:r>
      <w:proofErr w:type="spellStart"/>
      <w:r>
        <w:t>asking</w:t>
      </w:r>
      <w:proofErr w:type="spellEnd"/>
      <w:r>
        <w:t xml:space="preserve">, </w:t>
      </w:r>
      <w:proofErr w:type="spellStart"/>
      <w:r>
        <w:t>sharing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helping</w:t>
      </w:r>
      <w:proofErr w:type="spellEnd"/>
      <w:r>
        <w:t xml:space="preserve"> out </w:t>
      </w:r>
      <w:proofErr w:type="spellStart"/>
      <w:r>
        <w:t>others</w:t>
      </w:r>
      <w:proofErr w:type="spellEnd"/>
      <w:r>
        <w:t xml:space="preserve">, meet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announced</w:t>
      </w:r>
      <w:proofErr w:type="spellEnd"/>
      <w:r>
        <w:t xml:space="preserve"> deadlines, etc. Follow forum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collaboration</w:t>
      </w:r>
      <w:proofErr w:type="spellEnd"/>
      <w:r>
        <w:t xml:space="preserve"> </w:t>
      </w:r>
      <w:proofErr w:type="spellStart"/>
      <w:r>
        <w:t>guidelines</w:t>
      </w:r>
      <w:proofErr w:type="spellEnd"/>
      <w:r>
        <w:t>. Respec</w:t>
      </w:r>
      <w:r>
        <w:t xml:space="preserve">t </w:t>
      </w:r>
      <w:proofErr w:type="spellStart"/>
      <w:r>
        <w:t>the</w:t>
      </w:r>
      <w:proofErr w:type="spellEnd"/>
      <w:r>
        <w:t xml:space="preserve"> course </w:t>
      </w:r>
      <w:proofErr w:type="spellStart"/>
      <w:r>
        <w:t>policies</w:t>
      </w:r>
      <w:proofErr w:type="spellEnd"/>
      <w:r>
        <w:t xml:space="preserve">,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integrity</w:t>
      </w:r>
      <w:proofErr w:type="spellEnd"/>
      <w:r>
        <w:t>,…</w:t>
      </w:r>
    </w:p>
    <w:p w:rsidR="00C657FF" w:rsidRDefault="002652B5">
      <w:pPr>
        <w:pStyle w:val="Heading1"/>
      </w:pPr>
      <w:bookmarkStart w:id="6" w:name="h.tyjcwt" w:colFirst="0" w:colLast="0"/>
      <w:bookmarkEnd w:id="6"/>
      <w:r>
        <w:t xml:space="preserve">1.4.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expect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us</w:t>
      </w:r>
      <w:proofErr w:type="spellEnd"/>
      <w:r>
        <w:t>/</w:t>
      </w:r>
      <w:proofErr w:type="spellStart"/>
      <w:r>
        <w:t>the</w:t>
      </w:r>
      <w:proofErr w:type="spellEnd"/>
      <w:r>
        <w:t xml:space="preserve"> course team</w:t>
      </w:r>
    </w:p>
    <w:p w:rsidR="00C657FF" w:rsidRDefault="002652B5">
      <w:r>
        <w:t>Moderator...</w:t>
      </w:r>
    </w:p>
    <w:p w:rsidR="00C657FF" w:rsidRDefault="002652B5">
      <w:r>
        <w:t xml:space="preserve">Online </w:t>
      </w:r>
      <w:proofErr w:type="spellStart"/>
      <w:r>
        <w:t>hours</w:t>
      </w:r>
      <w:proofErr w:type="spellEnd"/>
      <w:r>
        <w:t xml:space="preserve">: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synchronous</w:t>
      </w:r>
      <w:proofErr w:type="spellEnd"/>
      <w:r>
        <w:t xml:space="preserve"> </w:t>
      </w:r>
      <w:proofErr w:type="spellStart"/>
      <w:r>
        <w:t>sessions</w:t>
      </w:r>
      <w:proofErr w:type="spellEnd"/>
      <w:r>
        <w:t xml:space="preserve"> (contact </w:t>
      </w:r>
      <w:proofErr w:type="spellStart"/>
      <w:r>
        <w:t>hours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hangouts</w:t>
      </w:r>
      <w:proofErr w:type="spellEnd"/>
      <w:r>
        <w:t xml:space="preserve"> or skype)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st</w:t>
      </w:r>
      <w:r>
        <w:t>udents</w:t>
      </w:r>
      <w:proofErr w:type="spellEnd"/>
      <w:r>
        <w:t xml:space="preserve"> on a </w:t>
      </w:r>
      <w:proofErr w:type="spellStart"/>
      <w:r>
        <w:t>regular</w:t>
      </w:r>
      <w:proofErr w:type="spellEnd"/>
      <w:r>
        <w:t xml:space="preserve"> basis (</w:t>
      </w:r>
      <w:proofErr w:type="spellStart"/>
      <w:r>
        <w:t>asynchronously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  <w:r>
        <w:t>).</w:t>
      </w:r>
    </w:p>
    <w:p w:rsidR="00C657FF" w:rsidRDefault="002652B5">
      <w:r>
        <w:t xml:space="preserve">Response Time: </w:t>
      </w:r>
      <w:proofErr w:type="spellStart"/>
      <w:r>
        <w:t>specify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time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take </w:t>
      </w:r>
      <w:proofErr w:type="spellStart"/>
      <w:r>
        <w:t>to</w:t>
      </w:r>
      <w:proofErr w:type="spellEnd"/>
      <w:r>
        <w:t xml:space="preserve"> </w:t>
      </w:r>
      <w:proofErr w:type="spellStart"/>
      <w:r>
        <w:t>respond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question (</w:t>
      </w:r>
      <w:proofErr w:type="spellStart"/>
      <w:r>
        <w:t>posted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forum or </w:t>
      </w:r>
      <w:proofErr w:type="spellStart"/>
      <w:r>
        <w:t>by</w:t>
      </w:r>
      <w:proofErr w:type="spellEnd"/>
      <w:r>
        <w:t xml:space="preserve"> email)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feedback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given</w:t>
      </w:r>
      <w:proofErr w:type="spellEnd"/>
      <w:r>
        <w:t xml:space="preserve"> </w:t>
      </w:r>
      <w:proofErr w:type="spellStart"/>
      <w:r>
        <w:t>assignments</w:t>
      </w:r>
      <w:proofErr w:type="spellEnd"/>
      <w:r>
        <w:t>.</w:t>
      </w:r>
    </w:p>
    <w:p w:rsidR="00C657FF" w:rsidRDefault="002652B5">
      <w:pPr>
        <w:pStyle w:val="Title"/>
      </w:pPr>
      <w:bookmarkStart w:id="7" w:name="h.3dy6vkm" w:colFirst="0" w:colLast="0"/>
      <w:bookmarkEnd w:id="7"/>
      <w:r>
        <w:t xml:space="preserve">2. Course </w:t>
      </w:r>
      <w:proofErr w:type="spellStart"/>
      <w:r>
        <w:t>structure</w:t>
      </w:r>
      <w:proofErr w:type="spellEnd"/>
    </w:p>
    <w:p w:rsidR="00C657FF" w:rsidRDefault="002652B5">
      <w:r>
        <w:t xml:space="preserve">The course is </w:t>
      </w:r>
      <w:proofErr w:type="spellStart"/>
      <w:r>
        <w:t>organi</w:t>
      </w:r>
      <w:r>
        <w:t>zed</w:t>
      </w:r>
      <w:proofErr w:type="spellEnd"/>
      <w:r>
        <w:t xml:space="preserve"> in X topics, units, weeks.</w:t>
      </w:r>
    </w:p>
    <w:p w:rsidR="00C657FF" w:rsidRDefault="002652B5">
      <w:pPr>
        <w:pStyle w:val="Heading1"/>
      </w:pPr>
      <w:bookmarkStart w:id="8" w:name="h.1t3h5sf" w:colFirst="0" w:colLast="0"/>
      <w:bookmarkEnd w:id="8"/>
      <w:proofErr w:type="spellStart"/>
      <w:r>
        <w:lastRenderedPageBreak/>
        <w:t>Getting</w:t>
      </w:r>
      <w:proofErr w:type="spellEnd"/>
      <w:r>
        <w:t xml:space="preserve"> </w:t>
      </w:r>
      <w:proofErr w:type="spellStart"/>
      <w:r>
        <w:t>started</w:t>
      </w:r>
      <w:proofErr w:type="spellEnd"/>
    </w:p>
    <w:p w:rsidR="00C657FF" w:rsidRDefault="002652B5">
      <w:r>
        <w:rPr>
          <w:b/>
        </w:rPr>
        <w:t>Dates</w:t>
      </w:r>
    </w:p>
    <w:p w:rsidR="00C657FF" w:rsidRDefault="002652B5">
      <w:proofErr w:type="spellStart"/>
      <w:r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more </w:t>
      </w:r>
      <w:proofErr w:type="spellStart"/>
      <w:r>
        <w:t>detai</w:t>
      </w:r>
      <w:r>
        <w:t>led</w:t>
      </w:r>
      <w:proofErr w:type="spellEnd"/>
      <w:r>
        <w:t xml:space="preserve"> information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9" w:name="h.4d34og8" w:colFirst="0" w:colLast="0"/>
      <w:bookmarkEnd w:id="9"/>
      <w:r>
        <w:t xml:space="preserve">Unit 1. </w:t>
      </w:r>
      <w:proofErr w:type="spellStart"/>
      <w:r>
        <w:t>Title</w:t>
      </w:r>
      <w:proofErr w:type="spellEnd"/>
    </w:p>
    <w:p w:rsidR="00C657FF" w:rsidRDefault="002652B5">
      <w:r>
        <w:rPr>
          <w:b/>
        </w:rPr>
        <w:t>Dates (weeks)</w:t>
      </w:r>
    </w:p>
    <w:p w:rsidR="00C657FF" w:rsidRDefault="002652B5">
      <w:proofErr w:type="spellStart"/>
      <w:r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</w:t>
      </w:r>
      <w:r>
        <w:t>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more </w:t>
      </w:r>
      <w:proofErr w:type="spellStart"/>
      <w:r>
        <w:t>detailed</w:t>
      </w:r>
      <w:proofErr w:type="spellEnd"/>
      <w:r>
        <w:t xml:space="preserve"> information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10" w:name="h.2s8eyo1" w:colFirst="0" w:colLast="0"/>
      <w:bookmarkEnd w:id="10"/>
      <w:r>
        <w:t xml:space="preserve">Unit 2. </w:t>
      </w:r>
      <w:proofErr w:type="spellStart"/>
      <w:r>
        <w:t>Title</w:t>
      </w:r>
      <w:proofErr w:type="spellEnd"/>
    </w:p>
    <w:p w:rsidR="00C657FF" w:rsidRDefault="002652B5">
      <w:r>
        <w:rPr>
          <w:b/>
        </w:rPr>
        <w:t>Dates (weeks)</w:t>
      </w:r>
    </w:p>
    <w:p w:rsidR="00C657FF" w:rsidRDefault="002652B5">
      <w:proofErr w:type="spellStart"/>
      <w:r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more </w:t>
      </w:r>
      <w:proofErr w:type="spellStart"/>
      <w:r>
        <w:t>detailed</w:t>
      </w:r>
      <w:proofErr w:type="spellEnd"/>
      <w:r>
        <w:t xml:space="preserve"> information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11" w:name="h.17dp8vu" w:colFirst="0" w:colLast="0"/>
      <w:bookmarkEnd w:id="11"/>
      <w:r>
        <w:t xml:space="preserve">Unit 3. </w:t>
      </w:r>
      <w:proofErr w:type="spellStart"/>
      <w:r>
        <w:t>Title</w:t>
      </w:r>
      <w:proofErr w:type="spellEnd"/>
    </w:p>
    <w:p w:rsidR="00C657FF" w:rsidRDefault="002652B5">
      <w:r>
        <w:rPr>
          <w:b/>
        </w:rPr>
        <w:t>Dates (weeks)</w:t>
      </w:r>
    </w:p>
    <w:p w:rsidR="00C657FF" w:rsidRDefault="002652B5">
      <w:proofErr w:type="spellStart"/>
      <w:r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more </w:t>
      </w:r>
      <w:proofErr w:type="spellStart"/>
      <w:r>
        <w:t>detailed</w:t>
      </w:r>
      <w:proofErr w:type="spellEnd"/>
      <w:r>
        <w:t xml:space="preserve"> information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12" w:name="h.3rdcrjn" w:colFirst="0" w:colLast="0"/>
      <w:bookmarkEnd w:id="12"/>
      <w:r>
        <w:t xml:space="preserve">Unit 4. </w:t>
      </w:r>
      <w:proofErr w:type="spellStart"/>
      <w:r>
        <w:t>Title</w:t>
      </w:r>
      <w:proofErr w:type="spellEnd"/>
    </w:p>
    <w:p w:rsidR="00C657FF" w:rsidRDefault="002652B5">
      <w:r>
        <w:rPr>
          <w:b/>
        </w:rPr>
        <w:t>Dates (weeks)</w:t>
      </w:r>
    </w:p>
    <w:p w:rsidR="00C657FF" w:rsidRDefault="002652B5">
      <w:proofErr w:type="spellStart"/>
      <w:r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more </w:t>
      </w:r>
      <w:proofErr w:type="spellStart"/>
      <w:r>
        <w:t>detailed</w:t>
      </w:r>
      <w:proofErr w:type="spellEnd"/>
      <w:r>
        <w:t xml:space="preserve"> informati</w:t>
      </w:r>
      <w:r>
        <w:t xml:space="preserve">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13" w:name="h.26in1rg" w:colFirst="0" w:colLast="0"/>
      <w:bookmarkEnd w:id="13"/>
      <w:r>
        <w:t xml:space="preserve">Unit 5. </w:t>
      </w:r>
      <w:proofErr w:type="spellStart"/>
      <w:r>
        <w:t>Title</w:t>
      </w:r>
      <w:proofErr w:type="spellEnd"/>
    </w:p>
    <w:p w:rsidR="00C657FF" w:rsidRDefault="002652B5">
      <w:r>
        <w:rPr>
          <w:b/>
        </w:rPr>
        <w:t>Dates (weeks)</w:t>
      </w:r>
    </w:p>
    <w:p w:rsidR="00C657FF" w:rsidRDefault="002652B5">
      <w:proofErr w:type="spellStart"/>
      <w:r>
        <w:lastRenderedPageBreak/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</w:t>
      </w:r>
      <w:r>
        <w:t xml:space="preserve">e </w:t>
      </w:r>
      <w:proofErr w:type="spellStart"/>
      <w:r>
        <w:t>detailed</w:t>
      </w:r>
      <w:proofErr w:type="spellEnd"/>
      <w:r>
        <w:t xml:space="preserve"> information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Heading1"/>
      </w:pPr>
      <w:bookmarkStart w:id="14" w:name="h.lnxbz9" w:colFirst="0" w:colLast="0"/>
      <w:bookmarkEnd w:id="14"/>
      <w:r>
        <w:t xml:space="preserve">Unit 6. </w:t>
      </w:r>
      <w:proofErr w:type="spellStart"/>
      <w:r>
        <w:t>Title</w:t>
      </w:r>
      <w:proofErr w:type="spellEnd"/>
    </w:p>
    <w:p w:rsidR="00C657FF" w:rsidRDefault="002652B5">
      <w:r>
        <w:rPr>
          <w:b/>
        </w:rPr>
        <w:t>Dates (weeks)</w:t>
      </w:r>
    </w:p>
    <w:p w:rsidR="00C657FF" w:rsidRDefault="002652B5">
      <w:proofErr w:type="spellStart"/>
      <w:r>
        <w:t>Give</w:t>
      </w:r>
      <w:proofErr w:type="spellEnd"/>
      <w:r>
        <w:t xml:space="preserve"> a brief </w:t>
      </w:r>
      <w:proofErr w:type="spellStart"/>
      <w:r>
        <w:t>explanation</w:t>
      </w:r>
      <w:proofErr w:type="spellEnd"/>
      <w:r>
        <w:t xml:space="preserve"> of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in </w:t>
      </w:r>
      <w:proofErr w:type="spellStart"/>
      <w:r>
        <w:t>this</w:t>
      </w:r>
      <w:proofErr w:type="spellEnd"/>
      <w:r>
        <w:t xml:space="preserve"> unit,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perform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resources, </w:t>
      </w:r>
      <w:proofErr w:type="spellStart"/>
      <w:r>
        <w:t>the</w:t>
      </w:r>
      <w:proofErr w:type="spellEnd"/>
      <w:r>
        <w:t xml:space="preserve"> deliverables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what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are </w:t>
      </w:r>
      <w:proofErr w:type="spellStart"/>
      <w:r>
        <w:t>graded</w:t>
      </w:r>
      <w:proofErr w:type="spellEnd"/>
      <w:r>
        <w:t xml:space="preserve">. The </w:t>
      </w:r>
      <w:proofErr w:type="spellStart"/>
      <w:r>
        <w:t>idea</w:t>
      </w:r>
      <w:proofErr w:type="spellEnd"/>
      <w:r>
        <w:t xml:space="preserve"> is </w:t>
      </w:r>
      <w:proofErr w:type="spellStart"/>
      <w:r>
        <w:t>to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a </w:t>
      </w:r>
      <w:proofErr w:type="spellStart"/>
      <w:r>
        <w:t>general</w:t>
      </w:r>
      <w:proofErr w:type="spellEnd"/>
      <w:r>
        <w:t xml:space="preserve"> </w:t>
      </w:r>
      <w:proofErr w:type="spellStart"/>
      <w:r>
        <w:t>overview</w:t>
      </w:r>
      <w:proofErr w:type="spellEnd"/>
      <w:r>
        <w:t xml:space="preserve">, </w:t>
      </w:r>
      <w:proofErr w:type="spellStart"/>
      <w:r>
        <w:t>since</w:t>
      </w:r>
      <w:proofErr w:type="spellEnd"/>
      <w:r>
        <w:t xml:space="preserve"> more </w:t>
      </w:r>
      <w:proofErr w:type="spellStart"/>
      <w:r>
        <w:t>detailed</w:t>
      </w:r>
      <w:proofErr w:type="spellEnd"/>
      <w:r>
        <w:t xml:space="preserve"> information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found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Pr>
        <w:pStyle w:val="Title"/>
      </w:pPr>
      <w:bookmarkStart w:id="15" w:name="h.35nkun2" w:colFirst="0" w:colLast="0"/>
      <w:bookmarkEnd w:id="15"/>
      <w:r>
        <w:t>3. Assessment</w:t>
      </w:r>
    </w:p>
    <w:p w:rsidR="00C657FF" w:rsidRDefault="002652B5">
      <w:r>
        <w:t xml:space="preserve">In order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successfully</w:t>
      </w:r>
      <w:proofErr w:type="spellEnd"/>
      <w:r>
        <w:t xml:space="preserve"> complete </w:t>
      </w:r>
      <w:proofErr w:type="spellStart"/>
      <w:r>
        <w:t>the</w:t>
      </w:r>
      <w:proofErr w:type="spellEnd"/>
      <w:r>
        <w:t xml:space="preserve"> course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score 6 out of 10 points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final</w:t>
      </w:r>
      <w:proofErr w:type="spellEnd"/>
      <w:r>
        <w:t xml:space="preserve"> </w:t>
      </w:r>
      <w:proofErr w:type="spellStart"/>
      <w:r>
        <w:t>grade</w:t>
      </w:r>
      <w:proofErr w:type="spellEnd"/>
      <w:r>
        <w:t xml:space="preserve">.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assignments</w:t>
      </w:r>
      <w:proofErr w:type="spellEnd"/>
      <w:r>
        <w:t xml:space="preserve"> are </w:t>
      </w:r>
      <w:proofErr w:type="spellStart"/>
      <w:r>
        <w:t>mandatory</w:t>
      </w:r>
      <w:proofErr w:type="spellEnd"/>
      <w:r>
        <w:t xml:space="preserve">. Assessment criteria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assignments</w:t>
      </w:r>
      <w:proofErr w:type="spellEnd"/>
      <w:r>
        <w:t xml:space="preserve"> is </w:t>
      </w:r>
      <w:proofErr w:type="spellStart"/>
      <w:r>
        <w:t>detailed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course.</w:t>
      </w:r>
    </w:p>
    <w:tbl>
      <w:tblPr>
        <w:tblStyle w:val="a1"/>
        <w:tblW w:w="956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5812"/>
        <w:gridCol w:w="1417"/>
        <w:gridCol w:w="1517"/>
      </w:tblGrid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Week/unit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proofErr w:type="spellStart"/>
            <w:r>
              <w:rPr>
                <w:sz w:val="18"/>
                <w:szCs w:val="18"/>
              </w:rPr>
              <w:t>Assignment</w:t>
            </w:r>
            <w:proofErr w:type="spellEnd"/>
            <w:r>
              <w:rPr>
                <w:sz w:val="18"/>
                <w:szCs w:val="18"/>
              </w:rPr>
              <w:t>(s)</w:t>
            </w:r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proofErr w:type="spellStart"/>
            <w:r>
              <w:rPr>
                <w:sz w:val="18"/>
                <w:szCs w:val="18"/>
              </w:rPr>
              <w:t>Grading</w:t>
            </w:r>
            <w:proofErr w:type="spellEnd"/>
          </w:p>
        </w:tc>
        <w:tc>
          <w:tcPr>
            <w:tcW w:w="15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Deadline</w:t>
            </w:r>
          </w:p>
        </w:tc>
      </w:tr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  <w:jc w:val="center"/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Short essay</w:t>
            </w:r>
          </w:p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Short quiz</w:t>
            </w:r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5%</w:t>
            </w:r>
          </w:p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5%</w:t>
            </w:r>
          </w:p>
        </w:tc>
        <w:tc>
          <w:tcPr>
            <w:tcW w:w="1517" w:type="dxa"/>
          </w:tcPr>
          <w:p w:rsidR="00C657FF" w:rsidRDefault="002652B5">
            <w:pPr>
              <w:spacing w:after="0"/>
              <w:contextualSpacing w:val="0"/>
            </w:pPr>
            <w:proofErr w:type="spellStart"/>
            <w:r>
              <w:rPr>
                <w:sz w:val="18"/>
                <w:szCs w:val="18"/>
              </w:rPr>
              <w:t>Oct</w:t>
            </w:r>
            <w:proofErr w:type="spellEnd"/>
            <w:r>
              <w:rPr>
                <w:sz w:val="18"/>
                <w:szCs w:val="18"/>
              </w:rPr>
              <w:t xml:space="preserve"> 23</w:t>
            </w:r>
          </w:p>
        </w:tc>
      </w:tr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  <w:jc w:val="center"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proofErr w:type="spellStart"/>
            <w:r>
              <w:rPr>
                <w:sz w:val="18"/>
                <w:szCs w:val="18"/>
              </w:rPr>
              <w:t>Exercises</w:t>
            </w:r>
            <w:proofErr w:type="spellEnd"/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10%</w:t>
            </w:r>
          </w:p>
        </w:tc>
        <w:tc>
          <w:tcPr>
            <w:tcW w:w="1517" w:type="dxa"/>
          </w:tcPr>
          <w:p w:rsidR="00C657FF" w:rsidRDefault="00C657FF">
            <w:pPr>
              <w:spacing w:after="0"/>
              <w:contextualSpacing w:val="0"/>
            </w:pPr>
          </w:p>
        </w:tc>
      </w:tr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work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proofErr w:type="spellStart"/>
            <w:r>
              <w:rPr>
                <w:sz w:val="18"/>
                <w:szCs w:val="18"/>
              </w:rPr>
              <w:t>solving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problems</w:t>
            </w:r>
            <w:proofErr w:type="spellEnd"/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20%</w:t>
            </w:r>
          </w:p>
        </w:tc>
        <w:tc>
          <w:tcPr>
            <w:tcW w:w="1517" w:type="dxa"/>
          </w:tcPr>
          <w:p w:rsidR="00C657FF" w:rsidRDefault="00C657FF">
            <w:pPr>
              <w:spacing w:after="0"/>
              <w:contextualSpacing w:val="0"/>
            </w:pPr>
          </w:p>
        </w:tc>
      </w:tr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  <w:jc w:val="center"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 xml:space="preserve">Group </w:t>
            </w:r>
            <w:proofErr w:type="spellStart"/>
            <w:r>
              <w:rPr>
                <w:sz w:val="18"/>
                <w:szCs w:val="18"/>
              </w:rPr>
              <w:t>work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presentation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and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discussion</w:t>
            </w:r>
            <w:proofErr w:type="spellEnd"/>
            <w:r>
              <w:rPr>
                <w:sz w:val="18"/>
                <w:szCs w:val="18"/>
              </w:rPr>
              <w:t xml:space="preserve"> on Forum</w:t>
            </w:r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10%</w:t>
            </w:r>
          </w:p>
        </w:tc>
        <w:tc>
          <w:tcPr>
            <w:tcW w:w="1517" w:type="dxa"/>
          </w:tcPr>
          <w:p w:rsidR="00C657FF" w:rsidRDefault="00C657FF">
            <w:pPr>
              <w:spacing w:after="0"/>
              <w:contextualSpacing w:val="0"/>
            </w:pPr>
          </w:p>
        </w:tc>
      </w:tr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proofErr w:type="spellStart"/>
            <w:r>
              <w:rPr>
                <w:sz w:val="18"/>
                <w:szCs w:val="18"/>
              </w:rPr>
              <w:t>Mid</w:t>
            </w:r>
            <w:proofErr w:type="spellEnd"/>
            <w:r>
              <w:rPr>
                <w:sz w:val="18"/>
                <w:szCs w:val="18"/>
              </w:rPr>
              <w:t>-quiz</w:t>
            </w:r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15%</w:t>
            </w:r>
          </w:p>
        </w:tc>
        <w:tc>
          <w:tcPr>
            <w:tcW w:w="1517" w:type="dxa"/>
          </w:tcPr>
          <w:p w:rsidR="00C657FF" w:rsidRDefault="00C657FF">
            <w:pPr>
              <w:spacing w:after="0"/>
              <w:contextualSpacing w:val="0"/>
            </w:pPr>
          </w:p>
        </w:tc>
      </w:tr>
      <w:tr w:rsidR="00C657FF">
        <w:tc>
          <w:tcPr>
            <w:tcW w:w="817" w:type="dxa"/>
          </w:tcPr>
          <w:p w:rsidR="00C657FF" w:rsidRDefault="002652B5">
            <w:pPr>
              <w:spacing w:after="0"/>
              <w:contextualSpacing w:val="0"/>
              <w:jc w:val="center"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812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Project</w:t>
            </w:r>
          </w:p>
        </w:tc>
        <w:tc>
          <w:tcPr>
            <w:tcW w:w="1417" w:type="dxa"/>
          </w:tcPr>
          <w:p w:rsidR="00C657FF" w:rsidRDefault="002652B5">
            <w:pPr>
              <w:spacing w:after="0"/>
              <w:contextualSpacing w:val="0"/>
            </w:pPr>
            <w:r>
              <w:rPr>
                <w:sz w:val="18"/>
                <w:szCs w:val="18"/>
              </w:rPr>
              <w:t>35%</w:t>
            </w:r>
          </w:p>
        </w:tc>
        <w:tc>
          <w:tcPr>
            <w:tcW w:w="1517" w:type="dxa"/>
          </w:tcPr>
          <w:p w:rsidR="00C657FF" w:rsidRDefault="00C657FF">
            <w:pPr>
              <w:spacing w:after="0"/>
              <w:contextualSpacing w:val="0"/>
            </w:pPr>
          </w:p>
        </w:tc>
      </w:tr>
    </w:tbl>
    <w:p w:rsidR="00C657FF" w:rsidRDefault="00C657FF"/>
    <w:p w:rsidR="00C657FF" w:rsidRDefault="002652B5">
      <w:proofErr w:type="spellStart"/>
      <w:r>
        <w:t>exam</w:t>
      </w:r>
      <w:proofErr w:type="spellEnd"/>
      <w:r>
        <w:t xml:space="preserve"> procedures (</w:t>
      </w:r>
      <w:proofErr w:type="spellStart"/>
      <w:r>
        <w:t>if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>)</w:t>
      </w:r>
    </w:p>
    <w:p w:rsidR="00C657FF" w:rsidRDefault="00C657FF"/>
    <w:p w:rsidR="00C657FF" w:rsidRDefault="002652B5">
      <w:pPr>
        <w:pStyle w:val="Title"/>
      </w:pPr>
      <w:bookmarkStart w:id="16" w:name="h.1ksv4uv" w:colFirst="0" w:colLast="0"/>
      <w:bookmarkEnd w:id="16"/>
      <w:r>
        <w:t>4. Resources &amp; Tools</w:t>
      </w:r>
    </w:p>
    <w:p w:rsidR="00C657FF" w:rsidRDefault="002652B5">
      <w:proofErr w:type="spellStart"/>
      <w:r>
        <w:t>All</w:t>
      </w:r>
      <w:proofErr w:type="spellEnd"/>
      <w:r>
        <w:t xml:space="preserve"> </w:t>
      </w:r>
      <w:proofErr w:type="spellStart"/>
      <w:r>
        <w:t>educational</w:t>
      </w:r>
      <w:proofErr w:type="spellEnd"/>
      <w:r>
        <w:t xml:space="preserve"> resources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course.</w:t>
      </w:r>
    </w:p>
    <w:p w:rsidR="00C657FF" w:rsidRDefault="002652B5"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, </w:t>
      </w:r>
      <w:proofErr w:type="spellStart"/>
      <w:r>
        <w:t>available</w:t>
      </w:r>
      <w:proofErr w:type="spellEnd"/>
      <w:r>
        <w:t xml:space="preserve"> at...</w:t>
      </w:r>
    </w:p>
    <w:p w:rsidR="00C657FF" w:rsidRDefault="002652B5"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want </w:t>
      </w:r>
      <w:proofErr w:type="spellStart"/>
      <w:r>
        <w:t>to</w:t>
      </w:r>
      <w:proofErr w:type="spellEnd"/>
      <w:r>
        <w:t xml:space="preserve"> </w:t>
      </w:r>
      <w:proofErr w:type="spellStart"/>
      <w:r>
        <w:t>dive</w:t>
      </w:r>
      <w:proofErr w:type="spellEnd"/>
      <w:r>
        <w:t xml:space="preserve"> </w:t>
      </w:r>
      <w:proofErr w:type="spellStart"/>
      <w:r>
        <w:t>deeper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topic we </w:t>
      </w:r>
      <w:proofErr w:type="spellStart"/>
      <w:r>
        <w:t>recommended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books</w:t>
      </w:r>
      <w:proofErr w:type="spellEnd"/>
      <w:r>
        <w:t>...</w:t>
      </w:r>
    </w:p>
    <w:p w:rsidR="00C657FF" w:rsidRDefault="002652B5">
      <w:r>
        <w:lastRenderedPageBreak/>
        <w:t xml:space="preserve">No special tool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needed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complete </w:t>
      </w:r>
      <w:proofErr w:type="spellStart"/>
      <w:r>
        <w:t>this</w:t>
      </w:r>
      <w:proofErr w:type="spellEnd"/>
      <w:r>
        <w:t xml:space="preserve"> course.</w:t>
      </w:r>
    </w:p>
    <w:p w:rsidR="00C657FF" w:rsidRDefault="002652B5">
      <w:r>
        <w:t xml:space="preserve">In </w:t>
      </w:r>
      <w:proofErr w:type="spellStart"/>
      <w:r>
        <w:t>this</w:t>
      </w:r>
      <w:proofErr w:type="spellEnd"/>
      <w:r>
        <w:t xml:space="preserve"> course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Software X</w:t>
      </w:r>
    </w:p>
    <w:p w:rsidR="00C657FF" w:rsidRDefault="002652B5">
      <w:pPr>
        <w:pStyle w:val="Title"/>
      </w:pPr>
      <w:bookmarkStart w:id="17" w:name="h.44sinio" w:colFirst="0" w:colLast="0"/>
      <w:bookmarkEnd w:id="17"/>
      <w:r>
        <w:t>5. Professor/Contact information</w:t>
      </w:r>
    </w:p>
    <w:p w:rsidR="00C657FF" w:rsidRDefault="002652B5">
      <w:r>
        <w:t xml:space="preserve">The </w:t>
      </w:r>
      <w:proofErr w:type="spellStart"/>
      <w:r>
        <w:t>main</w:t>
      </w:r>
      <w:proofErr w:type="spellEnd"/>
      <w:r>
        <w:t xml:space="preserve"> </w:t>
      </w:r>
      <w:proofErr w:type="spellStart"/>
      <w:r>
        <w:t>contacts</w:t>
      </w:r>
      <w:proofErr w:type="spellEnd"/>
      <w:r>
        <w:t xml:space="preserve"> </w:t>
      </w:r>
      <w:proofErr w:type="spellStart"/>
      <w:r>
        <w:t>should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provided</w:t>
      </w:r>
      <w:proofErr w:type="spellEnd"/>
      <w:r>
        <w:t>: professor, e-moderator.</w:t>
      </w:r>
    </w:p>
    <w:p w:rsidR="00C657FF" w:rsidRDefault="00C657FF"/>
    <w:p w:rsidR="00C657FF" w:rsidRDefault="002652B5">
      <w:r>
        <w:t>***</w:t>
      </w:r>
    </w:p>
    <w:p w:rsidR="00C657FF" w:rsidRDefault="002652B5">
      <w:pPr>
        <w:spacing w:before="0" w:after="0"/>
      </w:pPr>
      <w:r>
        <w:rPr>
          <w:sz w:val="18"/>
          <w:szCs w:val="18"/>
        </w:rPr>
        <w:t xml:space="preserve">Online Learning Support: </w:t>
      </w:r>
      <w:hyperlink r:id="rId32">
        <w:r>
          <w:rPr>
            <w:color w:val="0000FF"/>
            <w:sz w:val="18"/>
            <w:szCs w:val="18"/>
            <w:u w:val="single"/>
          </w:rPr>
          <w:t>onlinelearningsupport@tudelft.nl</w:t>
        </w:r>
      </w:hyperlink>
      <w:r>
        <w:rPr>
          <w:sz w:val="18"/>
          <w:szCs w:val="18"/>
        </w:rPr>
        <w:t xml:space="preserve"> </w:t>
      </w:r>
    </w:p>
    <w:p w:rsidR="00C657FF" w:rsidRDefault="002652B5">
      <w:pPr>
        <w:spacing w:before="0" w:after="0"/>
      </w:pPr>
      <w:bookmarkStart w:id="18" w:name="h.2jxsxqh" w:colFirst="0" w:colLast="0"/>
      <w:bookmarkEnd w:id="18"/>
      <w:r>
        <w:rPr>
          <w:sz w:val="18"/>
          <w:szCs w:val="18"/>
        </w:rPr>
        <w:t xml:space="preserve">Office </w:t>
      </w:r>
      <w:proofErr w:type="spellStart"/>
      <w:r>
        <w:rPr>
          <w:sz w:val="18"/>
          <w:szCs w:val="18"/>
        </w:rPr>
        <w:t>Hours</w:t>
      </w:r>
      <w:proofErr w:type="spellEnd"/>
      <w:r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</w:rPr>
        <w:t>every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day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from</w:t>
      </w:r>
      <w:proofErr w:type="spellEnd"/>
      <w:r>
        <w:rPr>
          <w:sz w:val="18"/>
          <w:szCs w:val="18"/>
        </w:rPr>
        <w:t xml:space="preserve"> 08:00 </w:t>
      </w:r>
      <w:proofErr w:type="spellStart"/>
      <w:r>
        <w:rPr>
          <w:sz w:val="18"/>
          <w:szCs w:val="18"/>
        </w:rPr>
        <w:t>to</w:t>
      </w:r>
      <w:proofErr w:type="spellEnd"/>
      <w:r>
        <w:rPr>
          <w:sz w:val="18"/>
          <w:szCs w:val="18"/>
        </w:rPr>
        <w:t xml:space="preserve"> 24:00 (Amsterdam time)</w:t>
      </w:r>
    </w:p>
    <w:sectPr w:rsidR="00C657FF">
      <w:headerReference w:type="default" r:id="rId33"/>
      <w:footerReference w:type="default" r:id="rId34"/>
      <w:headerReference w:type="first" r:id="rId35"/>
      <w:footerReference w:type="first" r:id="rId36"/>
      <w:pgSz w:w="11899" w:h="16838"/>
      <w:pgMar w:top="567" w:right="1418" w:bottom="1349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2B5" w:rsidRDefault="002652B5">
      <w:pPr>
        <w:spacing w:before="0" w:after="0" w:line="240" w:lineRule="auto"/>
      </w:pPr>
      <w:r>
        <w:separator/>
      </w:r>
    </w:p>
  </w:endnote>
  <w:endnote w:type="continuationSeparator" w:id="0">
    <w:p w:rsidR="002652B5" w:rsidRDefault="002652B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FF" w:rsidRDefault="002652B5">
    <w:pPr>
      <w:tabs>
        <w:tab w:val="center" w:pos="4153"/>
        <w:tab w:val="right" w:pos="8306"/>
      </w:tabs>
      <w:jc w:val="right"/>
    </w:pPr>
    <w:r>
      <w:fldChar w:fldCharType="begin"/>
    </w:r>
    <w:r>
      <w:instrText>PAGE</w:instrText>
    </w:r>
    <w:r>
      <w:fldChar w:fldCharType="separate"/>
    </w:r>
    <w:r w:rsidR="00D76D34">
      <w:rPr>
        <w:noProof/>
      </w:rPr>
      <w:t>2</w:t>
    </w:r>
    <w:r>
      <w:fldChar w:fldCharType="end"/>
    </w:r>
  </w:p>
  <w:p w:rsidR="00C657FF" w:rsidRDefault="00C657FF">
    <w:pPr>
      <w:tabs>
        <w:tab w:val="center" w:pos="4153"/>
        <w:tab w:val="right" w:pos="8306"/>
      </w:tabs>
      <w:spacing w:after="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FF" w:rsidRDefault="002652B5">
    <w:pPr>
      <w:tabs>
        <w:tab w:val="center" w:pos="4153"/>
        <w:tab w:val="right" w:pos="8306"/>
      </w:tabs>
      <w:spacing w:after="567"/>
      <w:jc w:val="right"/>
    </w:pPr>
    <w:r>
      <w:fldChar w:fldCharType="begin"/>
    </w:r>
    <w:r>
      <w:instrText>PAGE</w:instrText>
    </w:r>
    <w:r>
      <w:fldChar w:fldCharType="separate"/>
    </w:r>
    <w:r w:rsidR="00D76D3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2B5" w:rsidRDefault="002652B5">
      <w:pPr>
        <w:spacing w:before="0" w:after="0" w:line="240" w:lineRule="auto"/>
      </w:pPr>
      <w:r>
        <w:separator/>
      </w:r>
    </w:p>
  </w:footnote>
  <w:footnote w:type="continuationSeparator" w:id="0">
    <w:p w:rsidR="002652B5" w:rsidRDefault="002652B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FF" w:rsidRDefault="002652B5">
    <w:pPr>
      <w:tabs>
        <w:tab w:val="center" w:pos="4153"/>
        <w:tab w:val="right" w:pos="8306"/>
      </w:tabs>
      <w:spacing w:before="680"/>
    </w:pPr>
    <w: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7FF" w:rsidRDefault="002652B5">
    <w:pPr>
      <w:tabs>
        <w:tab w:val="center" w:pos="4153"/>
        <w:tab w:val="right" w:pos="8306"/>
      </w:tabs>
      <w:spacing w:before="680"/>
    </w:pPr>
    <w: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37586C"/>
    <w:multiLevelType w:val="multilevel"/>
    <w:tmpl w:val="D086651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57FF"/>
    <w:rsid w:val="002652B5"/>
    <w:rsid w:val="00C657FF"/>
    <w:rsid w:val="00D7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nl-NL" w:eastAsia="nl-NL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line="360" w:lineRule="auto"/>
      <w:outlineLvl w:val="0"/>
    </w:pPr>
    <w:rPr>
      <w:color w:val="00B0F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line="360" w:lineRule="auto"/>
      <w:jc w:val="both"/>
    </w:pPr>
    <w:rPr>
      <w:color w:val="00B0F0"/>
      <w:sz w:val="48"/>
      <w:szCs w:val="48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nl-NL" w:eastAsia="nl-NL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line="360" w:lineRule="auto"/>
      <w:outlineLvl w:val="0"/>
    </w:pPr>
    <w:rPr>
      <w:color w:val="00B0F0"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line="360" w:lineRule="auto"/>
      <w:jc w:val="both"/>
    </w:pPr>
    <w:rPr>
      <w:color w:val="00B0F0"/>
      <w:sz w:val="48"/>
      <w:szCs w:val="48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11.png"/><Relationship Id="rId26" Type="http://schemas.openxmlformats.org/officeDocument/2006/relationships/image" Target="media/image27.png"/><Relationship Id="rId3" Type="http://schemas.microsoft.com/office/2007/relationships/stylesWithEffects" Target="stylesWithEffects.xm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7.png"/><Relationship Id="rId33" Type="http://schemas.openxmlformats.org/officeDocument/2006/relationships/header" Target="head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23.png"/><Relationship Id="rId29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5.png"/><Relationship Id="rId24" Type="http://schemas.openxmlformats.org/officeDocument/2006/relationships/image" Target="media/image31.png"/><Relationship Id="rId32" Type="http://schemas.openxmlformats.org/officeDocument/2006/relationships/hyperlink" Target="mailto:onlinelearningsupport@tudelft.n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8" Type="http://schemas.openxmlformats.org/officeDocument/2006/relationships/image" Target="media/image35.png"/><Relationship Id="rId36" Type="http://schemas.openxmlformats.org/officeDocument/2006/relationships/footer" Target="footer2.xml"/><Relationship Id="rId10" Type="http://schemas.openxmlformats.org/officeDocument/2006/relationships/image" Target="media/image07.png"/><Relationship Id="rId31" Type="http://schemas.openxmlformats.org/officeDocument/2006/relationships/hyperlink" Target="http://teachonline.asu.edu/objectives-builder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03.png"/><Relationship Id="rId14" Type="http://schemas.openxmlformats.org/officeDocument/2006/relationships/image" Target="media/image4.png"/><Relationship Id="rId22" Type="http://schemas.openxmlformats.org/officeDocument/2006/relationships/image" Target="media/image19.png"/><Relationship Id="rId30" Type="http://schemas.openxmlformats.org/officeDocument/2006/relationships/image" Target="media/image9.png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1378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Johannetta Gordijn</dc:creator>
  <cp:lastModifiedBy>Johannetta Gordijn</cp:lastModifiedBy>
  <cp:revision>2</cp:revision>
  <dcterms:created xsi:type="dcterms:W3CDTF">2016-06-22T12:40:00Z</dcterms:created>
  <dcterms:modified xsi:type="dcterms:W3CDTF">2016-06-22T12:40:00Z</dcterms:modified>
</cp:coreProperties>
</file>